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DC" w:rsidRPr="00A577A4" w:rsidRDefault="005158DC" w:rsidP="00A577A4">
      <w:pPr>
        <w:tabs>
          <w:tab w:val="left" w:pos="3388"/>
        </w:tabs>
        <w:spacing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 w:rsidRPr="00A577A4">
        <w:rPr>
          <w:rFonts w:ascii="Arial" w:hAnsi="Arial" w:cs="Arial"/>
          <w:sz w:val="28"/>
          <w:szCs w:val="28"/>
        </w:rPr>
        <w:t>Российская Федерация</w:t>
      </w:r>
    </w:p>
    <w:p w:rsidR="005158DC" w:rsidRPr="00A577A4" w:rsidRDefault="005158DC" w:rsidP="00A577A4">
      <w:pPr>
        <w:spacing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 w:rsidRPr="00A577A4"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5158DC" w:rsidRPr="00A577A4" w:rsidRDefault="005158DC" w:rsidP="00A577A4">
      <w:pPr>
        <w:spacing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 w:rsidRPr="00A577A4"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5158DC" w:rsidRPr="00A577A4" w:rsidRDefault="005158DC" w:rsidP="00A577A4">
      <w:pPr>
        <w:spacing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 w:rsidRPr="00A577A4">
        <w:rPr>
          <w:rFonts w:ascii="Arial" w:hAnsi="Arial" w:cs="Arial"/>
          <w:sz w:val="28"/>
          <w:szCs w:val="28"/>
        </w:rPr>
        <w:t>Восемнадцатая сессия седьмого созыва</w:t>
      </w:r>
    </w:p>
    <w:p w:rsidR="005158DC" w:rsidRPr="00A577A4" w:rsidRDefault="005158DC" w:rsidP="00A577A4">
      <w:pPr>
        <w:spacing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</w:p>
    <w:p w:rsidR="005158DC" w:rsidRPr="00A577A4" w:rsidRDefault="005158DC" w:rsidP="00A577A4">
      <w:pPr>
        <w:pStyle w:val="1"/>
        <w:spacing w:line="240" w:lineRule="atLeast"/>
        <w:ind w:left="-284" w:right="-284"/>
        <w:rPr>
          <w:rFonts w:ascii="Arial" w:hAnsi="Arial" w:cs="Arial"/>
          <w:sz w:val="28"/>
          <w:szCs w:val="28"/>
        </w:rPr>
      </w:pPr>
      <w:proofErr w:type="gramStart"/>
      <w:r w:rsidRPr="00A577A4">
        <w:rPr>
          <w:rFonts w:ascii="Arial" w:hAnsi="Arial" w:cs="Arial"/>
          <w:sz w:val="28"/>
          <w:szCs w:val="28"/>
        </w:rPr>
        <w:t>Р</w:t>
      </w:r>
      <w:proofErr w:type="gramEnd"/>
      <w:r w:rsidRPr="00A577A4">
        <w:rPr>
          <w:rFonts w:ascii="Arial" w:hAnsi="Arial" w:cs="Arial"/>
          <w:sz w:val="28"/>
          <w:szCs w:val="28"/>
        </w:rPr>
        <w:t xml:space="preserve"> Е Ш Е Н И Е</w:t>
      </w:r>
    </w:p>
    <w:p w:rsidR="005158DC" w:rsidRPr="00A577A4" w:rsidRDefault="005158DC" w:rsidP="00A577A4">
      <w:pPr>
        <w:spacing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</w:p>
    <w:p w:rsidR="005158DC" w:rsidRPr="00A577A4" w:rsidRDefault="00A577A4" w:rsidP="00A577A4">
      <w:pPr>
        <w:spacing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06.03.2020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5158DC" w:rsidRPr="00A577A4">
        <w:rPr>
          <w:rFonts w:ascii="Arial" w:hAnsi="Arial" w:cs="Arial"/>
          <w:sz w:val="28"/>
          <w:szCs w:val="28"/>
        </w:rPr>
        <w:t xml:space="preserve">                                        № 92</w:t>
      </w:r>
    </w:p>
    <w:p w:rsidR="005158DC" w:rsidRPr="00A577A4" w:rsidRDefault="005158DC" w:rsidP="00A577A4">
      <w:pPr>
        <w:spacing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proofErr w:type="spellStart"/>
      <w:r w:rsidRPr="00A577A4">
        <w:rPr>
          <w:rFonts w:ascii="Arial" w:hAnsi="Arial" w:cs="Arial"/>
          <w:sz w:val="28"/>
          <w:szCs w:val="28"/>
        </w:rPr>
        <w:t>c.Покровка</w:t>
      </w:r>
      <w:proofErr w:type="spellEnd"/>
    </w:p>
    <w:p w:rsidR="005158DC" w:rsidRPr="00A577A4" w:rsidRDefault="005158DC" w:rsidP="00A577A4">
      <w:pPr>
        <w:spacing w:line="240" w:lineRule="atLeast"/>
        <w:ind w:left="-284" w:right="-284"/>
        <w:jc w:val="both"/>
        <w:rPr>
          <w:rFonts w:ascii="Arial" w:hAnsi="Arial" w:cs="Arial"/>
          <w:sz w:val="28"/>
          <w:szCs w:val="28"/>
        </w:rPr>
      </w:pPr>
    </w:p>
    <w:p w:rsidR="005158DC" w:rsidRPr="00A577A4" w:rsidRDefault="005158DC" w:rsidP="00A577A4">
      <w:pPr>
        <w:spacing w:line="240" w:lineRule="atLeast"/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 w:rsidRPr="00A577A4">
        <w:rPr>
          <w:rFonts w:ascii="Arial" w:hAnsi="Arial" w:cs="Arial"/>
          <w:b/>
          <w:sz w:val="28"/>
          <w:szCs w:val="28"/>
        </w:rPr>
        <w:t>О внесении изменений в решение</w:t>
      </w:r>
      <w:r w:rsidR="00A577A4" w:rsidRPr="00A577A4">
        <w:rPr>
          <w:rFonts w:ascii="Arial" w:hAnsi="Arial" w:cs="Arial"/>
          <w:b/>
          <w:sz w:val="28"/>
          <w:szCs w:val="28"/>
        </w:rPr>
        <w:t xml:space="preserve"> </w:t>
      </w:r>
      <w:r w:rsidRPr="00A577A4">
        <w:rPr>
          <w:rFonts w:ascii="Arial" w:hAnsi="Arial" w:cs="Arial"/>
          <w:b/>
          <w:sz w:val="28"/>
          <w:szCs w:val="28"/>
        </w:rPr>
        <w:t>от 27.12.2017 №30</w:t>
      </w:r>
      <w:r w:rsidR="00A577A4" w:rsidRPr="00A577A4">
        <w:rPr>
          <w:rFonts w:ascii="Arial" w:hAnsi="Arial" w:cs="Arial"/>
          <w:b/>
          <w:sz w:val="28"/>
          <w:szCs w:val="28"/>
        </w:rPr>
        <w:t xml:space="preserve"> </w:t>
      </w:r>
      <w:r w:rsidRPr="00A577A4">
        <w:rPr>
          <w:rFonts w:ascii="Arial" w:hAnsi="Arial" w:cs="Arial"/>
          <w:b/>
          <w:sz w:val="28"/>
          <w:szCs w:val="28"/>
        </w:rPr>
        <w:t>«Об утверждении Положения</w:t>
      </w:r>
      <w:r w:rsidR="00A577A4" w:rsidRPr="00A577A4">
        <w:rPr>
          <w:rFonts w:ascii="Arial" w:hAnsi="Arial" w:cs="Arial"/>
          <w:b/>
          <w:sz w:val="28"/>
          <w:szCs w:val="28"/>
        </w:rPr>
        <w:t xml:space="preserve"> </w:t>
      </w:r>
      <w:r w:rsidRPr="00A577A4">
        <w:rPr>
          <w:rFonts w:ascii="Arial" w:hAnsi="Arial" w:cs="Arial"/>
          <w:b/>
          <w:sz w:val="28"/>
          <w:szCs w:val="28"/>
        </w:rPr>
        <w:t>об административной комиссии</w:t>
      </w:r>
      <w:r w:rsidR="00A577A4" w:rsidRPr="00A577A4">
        <w:rPr>
          <w:rFonts w:ascii="Arial" w:hAnsi="Arial" w:cs="Arial"/>
          <w:b/>
          <w:sz w:val="28"/>
          <w:szCs w:val="28"/>
        </w:rPr>
        <w:t xml:space="preserve"> </w:t>
      </w:r>
      <w:r w:rsidRPr="00A577A4">
        <w:rPr>
          <w:rFonts w:ascii="Arial" w:hAnsi="Arial" w:cs="Arial"/>
          <w:b/>
          <w:sz w:val="28"/>
          <w:szCs w:val="28"/>
        </w:rPr>
        <w:t>при администрации</w:t>
      </w:r>
    </w:p>
    <w:p w:rsidR="005158DC" w:rsidRPr="00A577A4" w:rsidRDefault="005158DC" w:rsidP="00A577A4">
      <w:pPr>
        <w:spacing w:line="240" w:lineRule="atLeast"/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 w:rsidRPr="00A577A4">
        <w:rPr>
          <w:rFonts w:ascii="Arial" w:hAnsi="Arial" w:cs="Arial"/>
          <w:b/>
          <w:sz w:val="28"/>
          <w:szCs w:val="28"/>
        </w:rPr>
        <w:t>Покровского  сельсовета</w:t>
      </w:r>
      <w:r w:rsidR="00A577A4" w:rsidRPr="00A577A4">
        <w:rPr>
          <w:rFonts w:ascii="Arial" w:hAnsi="Arial" w:cs="Arial"/>
          <w:b/>
          <w:sz w:val="28"/>
          <w:szCs w:val="28"/>
        </w:rPr>
        <w:t xml:space="preserve"> </w:t>
      </w:r>
      <w:r w:rsidRPr="00A577A4">
        <w:rPr>
          <w:rFonts w:ascii="Arial" w:hAnsi="Arial" w:cs="Arial"/>
          <w:b/>
          <w:sz w:val="28"/>
          <w:szCs w:val="28"/>
        </w:rPr>
        <w:t>Ключевского района Алтайского края»</w:t>
      </w:r>
    </w:p>
    <w:p w:rsidR="005158DC" w:rsidRPr="00A577A4" w:rsidRDefault="005158DC" w:rsidP="00A577A4">
      <w:pPr>
        <w:spacing w:line="240" w:lineRule="atLeast"/>
        <w:ind w:left="-284" w:right="-284"/>
        <w:rPr>
          <w:rFonts w:ascii="Arial" w:hAnsi="Arial" w:cs="Arial"/>
          <w:sz w:val="28"/>
          <w:szCs w:val="28"/>
        </w:rPr>
      </w:pPr>
    </w:p>
    <w:p w:rsidR="005158DC" w:rsidRPr="00A577A4" w:rsidRDefault="005158DC" w:rsidP="00A577A4">
      <w:pPr>
        <w:spacing w:line="240" w:lineRule="atLeast"/>
        <w:ind w:left="-284" w:right="-284"/>
        <w:rPr>
          <w:rFonts w:ascii="Arial" w:hAnsi="Arial" w:cs="Arial"/>
          <w:sz w:val="28"/>
          <w:szCs w:val="28"/>
        </w:rPr>
      </w:pPr>
    </w:p>
    <w:p w:rsidR="005158DC" w:rsidRDefault="005158DC" w:rsidP="00A577A4">
      <w:pPr>
        <w:spacing w:line="240" w:lineRule="atLeast"/>
        <w:ind w:left="-284" w:right="-284" w:firstLine="851"/>
        <w:jc w:val="both"/>
        <w:rPr>
          <w:rFonts w:ascii="Arial" w:hAnsi="Arial" w:cs="Arial"/>
          <w:sz w:val="28"/>
          <w:szCs w:val="28"/>
        </w:rPr>
      </w:pPr>
      <w:r w:rsidRPr="00A577A4">
        <w:rPr>
          <w:rFonts w:ascii="Arial" w:hAnsi="Arial" w:cs="Arial"/>
          <w:sz w:val="28"/>
          <w:szCs w:val="28"/>
        </w:rPr>
        <w:t xml:space="preserve">На основании Кодекса Российской Федерации об административных правонарушениях, закона Алтайского края от 10.03.2009 № 12-ЗС «О наделении органов местного самоуправления государственными полномочиями в области создания  и функционирования административных комиссий при местных администрациях», Закона Алтайского края от 10.07.2002 № 46-ЗС «Об административной ответственности за совершение правонарушений на территории Алтайского края», сельское Собрание депутатов, </w:t>
      </w:r>
    </w:p>
    <w:p w:rsidR="00A577A4" w:rsidRPr="00A577A4" w:rsidRDefault="00A577A4" w:rsidP="00A577A4">
      <w:pPr>
        <w:spacing w:line="240" w:lineRule="atLeast"/>
        <w:ind w:left="-284" w:right="-284" w:firstLine="851"/>
        <w:jc w:val="both"/>
        <w:rPr>
          <w:rFonts w:ascii="Arial" w:hAnsi="Arial" w:cs="Arial"/>
          <w:sz w:val="28"/>
          <w:szCs w:val="28"/>
        </w:rPr>
      </w:pPr>
    </w:p>
    <w:p w:rsidR="005158DC" w:rsidRPr="00A577A4" w:rsidRDefault="005158DC" w:rsidP="00A577A4">
      <w:pPr>
        <w:spacing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 w:rsidRPr="00A577A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577A4">
        <w:rPr>
          <w:rFonts w:ascii="Arial" w:hAnsi="Arial" w:cs="Arial"/>
          <w:sz w:val="28"/>
          <w:szCs w:val="28"/>
        </w:rPr>
        <w:t>Р</w:t>
      </w:r>
      <w:proofErr w:type="gramEnd"/>
      <w:r w:rsidRPr="00A577A4">
        <w:rPr>
          <w:rFonts w:ascii="Arial" w:hAnsi="Arial" w:cs="Arial"/>
          <w:sz w:val="28"/>
          <w:szCs w:val="28"/>
        </w:rPr>
        <w:t xml:space="preserve"> Е Ш И Л О:</w:t>
      </w:r>
    </w:p>
    <w:p w:rsidR="005158DC" w:rsidRPr="00A577A4" w:rsidRDefault="005158DC" w:rsidP="00A577A4">
      <w:pPr>
        <w:spacing w:line="240" w:lineRule="atLeast"/>
        <w:ind w:left="-284" w:right="-284"/>
        <w:jc w:val="both"/>
        <w:rPr>
          <w:rFonts w:ascii="Arial" w:hAnsi="Arial" w:cs="Arial"/>
          <w:sz w:val="28"/>
          <w:szCs w:val="28"/>
        </w:rPr>
      </w:pPr>
      <w:r w:rsidRPr="00A577A4">
        <w:rPr>
          <w:rFonts w:ascii="Arial" w:hAnsi="Arial" w:cs="Arial"/>
          <w:sz w:val="28"/>
          <w:szCs w:val="28"/>
        </w:rPr>
        <w:t xml:space="preserve">  </w:t>
      </w:r>
    </w:p>
    <w:p w:rsidR="005158DC" w:rsidRPr="00A577A4" w:rsidRDefault="005158DC" w:rsidP="00A577A4">
      <w:pPr>
        <w:spacing w:line="240" w:lineRule="atLeast"/>
        <w:ind w:left="-284" w:right="-284" w:firstLine="851"/>
        <w:jc w:val="both"/>
        <w:rPr>
          <w:rFonts w:ascii="Arial" w:hAnsi="Arial" w:cs="Arial"/>
          <w:sz w:val="28"/>
          <w:szCs w:val="28"/>
        </w:rPr>
      </w:pPr>
      <w:r w:rsidRPr="00A577A4">
        <w:rPr>
          <w:rFonts w:ascii="Arial" w:hAnsi="Arial" w:cs="Arial"/>
          <w:sz w:val="28"/>
          <w:szCs w:val="28"/>
        </w:rPr>
        <w:t>1.</w:t>
      </w:r>
      <w:r w:rsidR="00D92B04">
        <w:rPr>
          <w:rFonts w:ascii="Arial" w:hAnsi="Arial" w:cs="Arial"/>
          <w:sz w:val="28"/>
          <w:szCs w:val="28"/>
        </w:rPr>
        <w:t xml:space="preserve"> </w:t>
      </w:r>
      <w:r w:rsidRPr="00A577A4">
        <w:rPr>
          <w:rFonts w:ascii="Arial" w:hAnsi="Arial" w:cs="Arial"/>
          <w:sz w:val="28"/>
          <w:szCs w:val="28"/>
        </w:rPr>
        <w:t xml:space="preserve">Внести изменения в Положение от 27.12.2017 №30  «Об утверждении  Положения об административной комиссии при администрации Покровского сельсовета Ключевского района Алтайского края». </w:t>
      </w:r>
    </w:p>
    <w:p w:rsidR="005158DC" w:rsidRPr="00A577A4" w:rsidRDefault="005158DC" w:rsidP="00A577A4">
      <w:pPr>
        <w:spacing w:line="240" w:lineRule="atLeast"/>
        <w:ind w:left="-284" w:right="-284" w:firstLine="851"/>
        <w:jc w:val="both"/>
        <w:rPr>
          <w:rFonts w:ascii="Arial" w:hAnsi="Arial" w:cs="Arial"/>
          <w:b/>
          <w:sz w:val="28"/>
          <w:szCs w:val="28"/>
        </w:rPr>
      </w:pPr>
      <w:r w:rsidRPr="00A577A4">
        <w:rPr>
          <w:rFonts w:ascii="Arial" w:hAnsi="Arial" w:cs="Arial"/>
          <w:sz w:val="28"/>
          <w:szCs w:val="28"/>
        </w:rPr>
        <w:t>2.</w:t>
      </w:r>
      <w:r w:rsidR="00D92B04">
        <w:rPr>
          <w:rFonts w:ascii="Arial" w:hAnsi="Arial" w:cs="Arial"/>
          <w:sz w:val="28"/>
          <w:szCs w:val="28"/>
        </w:rPr>
        <w:t xml:space="preserve"> </w:t>
      </w:r>
      <w:r w:rsidRPr="00A577A4">
        <w:rPr>
          <w:rFonts w:ascii="Arial" w:hAnsi="Arial" w:cs="Arial"/>
          <w:sz w:val="28"/>
          <w:szCs w:val="28"/>
        </w:rPr>
        <w:t>Пункт 3 Положения изложить в следующей редакции:</w:t>
      </w:r>
      <w:r w:rsidRPr="00A577A4">
        <w:rPr>
          <w:rFonts w:ascii="Arial" w:hAnsi="Arial" w:cs="Arial"/>
          <w:b/>
          <w:sz w:val="28"/>
          <w:szCs w:val="28"/>
        </w:rPr>
        <w:t xml:space="preserve"> </w:t>
      </w:r>
    </w:p>
    <w:p w:rsidR="005158DC" w:rsidRPr="00A577A4" w:rsidRDefault="005158DC" w:rsidP="00A577A4">
      <w:pPr>
        <w:spacing w:line="240" w:lineRule="atLeast"/>
        <w:ind w:left="-284" w:right="-284"/>
        <w:jc w:val="both"/>
        <w:rPr>
          <w:rFonts w:ascii="Arial" w:hAnsi="Arial" w:cs="Arial"/>
          <w:sz w:val="28"/>
          <w:szCs w:val="28"/>
        </w:rPr>
      </w:pPr>
      <w:r w:rsidRPr="00A577A4">
        <w:rPr>
          <w:rFonts w:ascii="Arial" w:hAnsi="Arial" w:cs="Arial"/>
          <w:b/>
          <w:sz w:val="28"/>
          <w:szCs w:val="28"/>
        </w:rPr>
        <w:t>- «</w:t>
      </w:r>
      <w:r w:rsidRPr="00A577A4">
        <w:rPr>
          <w:rFonts w:ascii="Arial" w:hAnsi="Arial" w:cs="Arial"/>
          <w:sz w:val="28"/>
          <w:szCs w:val="28"/>
        </w:rPr>
        <w:t xml:space="preserve">Административная комиссия образуется по решению сельского Собрания депутатов  сроком  на </w:t>
      </w:r>
      <w:r w:rsidRPr="00A577A4">
        <w:rPr>
          <w:rFonts w:ascii="Arial" w:hAnsi="Arial" w:cs="Arial"/>
          <w:b/>
          <w:sz w:val="28"/>
          <w:szCs w:val="28"/>
        </w:rPr>
        <w:t xml:space="preserve">   </w:t>
      </w:r>
      <w:r w:rsidRPr="00A577A4">
        <w:rPr>
          <w:rFonts w:ascii="Arial" w:hAnsi="Arial" w:cs="Arial"/>
          <w:sz w:val="28"/>
          <w:szCs w:val="28"/>
        </w:rPr>
        <w:t>пять лет</w:t>
      </w:r>
      <w:r w:rsidRPr="00A577A4">
        <w:rPr>
          <w:rFonts w:ascii="Arial" w:hAnsi="Arial" w:cs="Arial"/>
          <w:b/>
          <w:sz w:val="28"/>
          <w:szCs w:val="28"/>
        </w:rPr>
        <w:t>».</w:t>
      </w:r>
    </w:p>
    <w:p w:rsidR="005158DC" w:rsidRPr="00A577A4" w:rsidRDefault="005158DC" w:rsidP="00A577A4">
      <w:pPr>
        <w:spacing w:line="240" w:lineRule="atLeast"/>
        <w:ind w:left="-284" w:right="-284" w:firstLine="851"/>
        <w:jc w:val="both"/>
        <w:rPr>
          <w:rFonts w:ascii="Arial" w:hAnsi="Arial" w:cs="Arial"/>
          <w:sz w:val="28"/>
          <w:szCs w:val="28"/>
        </w:rPr>
      </w:pPr>
      <w:r w:rsidRPr="00A577A4">
        <w:rPr>
          <w:rFonts w:ascii="Arial" w:hAnsi="Arial" w:cs="Arial"/>
          <w:sz w:val="28"/>
          <w:szCs w:val="28"/>
        </w:rPr>
        <w:t>3.</w:t>
      </w:r>
      <w:r w:rsidR="00D92B04">
        <w:rPr>
          <w:rFonts w:ascii="Arial" w:hAnsi="Arial" w:cs="Arial"/>
          <w:sz w:val="28"/>
          <w:szCs w:val="28"/>
        </w:rPr>
        <w:t xml:space="preserve"> </w:t>
      </w:r>
      <w:r w:rsidRPr="00A577A4">
        <w:rPr>
          <w:rFonts w:ascii="Arial" w:hAnsi="Arial" w:cs="Arial"/>
          <w:bCs/>
          <w:sz w:val="28"/>
          <w:szCs w:val="28"/>
        </w:rPr>
        <w:t>Обнародовать данное решение в установленном порядке.</w:t>
      </w:r>
    </w:p>
    <w:p w:rsidR="005158DC" w:rsidRPr="00A577A4" w:rsidRDefault="005158DC" w:rsidP="00A577A4">
      <w:pPr>
        <w:shd w:val="clear" w:color="auto" w:fill="FFFFFF"/>
        <w:spacing w:line="240" w:lineRule="atLeast"/>
        <w:ind w:left="-284" w:right="-284" w:firstLine="851"/>
        <w:jc w:val="both"/>
        <w:rPr>
          <w:rFonts w:ascii="Arial" w:hAnsi="Arial" w:cs="Arial"/>
          <w:bCs/>
          <w:sz w:val="28"/>
          <w:szCs w:val="28"/>
        </w:rPr>
      </w:pPr>
      <w:r w:rsidRPr="00A577A4">
        <w:rPr>
          <w:rFonts w:ascii="Arial" w:hAnsi="Arial" w:cs="Arial"/>
          <w:bCs/>
          <w:sz w:val="28"/>
          <w:szCs w:val="28"/>
        </w:rPr>
        <w:t>4.</w:t>
      </w:r>
      <w:r w:rsidR="00D92B04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A577A4">
        <w:rPr>
          <w:rFonts w:ascii="Arial" w:hAnsi="Arial" w:cs="Arial"/>
          <w:bCs/>
          <w:sz w:val="28"/>
          <w:szCs w:val="28"/>
        </w:rPr>
        <w:t>Контроль за</w:t>
      </w:r>
      <w:proofErr w:type="gramEnd"/>
      <w:r w:rsidRPr="00A577A4">
        <w:rPr>
          <w:rFonts w:ascii="Arial" w:hAnsi="Arial" w:cs="Arial"/>
          <w:bCs/>
          <w:sz w:val="28"/>
          <w:szCs w:val="28"/>
        </w:rPr>
        <w:t xml:space="preserve"> исполнением настоящего решения  возложить на постоянную комиссию </w:t>
      </w:r>
      <w:r w:rsidRPr="00A577A4">
        <w:rPr>
          <w:rFonts w:ascii="Arial" w:hAnsi="Arial" w:cs="Arial"/>
          <w:sz w:val="28"/>
          <w:szCs w:val="28"/>
        </w:rPr>
        <w:t>Покровского</w:t>
      </w:r>
      <w:r w:rsidRPr="00A577A4">
        <w:rPr>
          <w:rFonts w:ascii="Arial" w:hAnsi="Arial" w:cs="Arial"/>
          <w:bCs/>
          <w:sz w:val="28"/>
          <w:szCs w:val="28"/>
        </w:rPr>
        <w:t xml:space="preserve">  сельского Собрания депутатов по вопросам социального развития (</w:t>
      </w:r>
      <w:proofErr w:type="spellStart"/>
      <w:r w:rsidRPr="00A577A4">
        <w:rPr>
          <w:rFonts w:ascii="Arial" w:hAnsi="Arial" w:cs="Arial"/>
          <w:bCs/>
          <w:sz w:val="28"/>
          <w:szCs w:val="28"/>
        </w:rPr>
        <w:t>Н.А.Людкова</w:t>
      </w:r>
      <w:proofErr w:type="spellEnd"/>
      <w:r w:rsidRPr="00A577A4">
        <w:rPr>
          <w:rFonts w:ascii="Arial" w:hAnsi="Arial" w:cs="Arial"/>
          <w:bCs/>
          <w:sz w:val="28"/>
          <w:szCs w:val="28"/>
        </w:rPr>
        <w:t>)</w:t>
      </w:r>
      <w:r w:rsidR="00A577A4">
        <w:rPr>
          <w:rFonts w:ascii="Arial" w:hAnsi="Arial" w:cs="Arial"/>
          <w:bCs/>
          <w:sz w:val="28"/>
          <w:szCs w:val="28"/>
        </w:rPr>
        <w:t>.</w:t>
      </w:r>
    </w:p>
    <w:p w:rsidR="005158DC" w:rsidRPr="00A577A4" w:rsidRDefault="005158DC" w:rsidP="00A577A4">
      <w:pPr>
        <w:spacing w:line="240" w:lineRule="atLeast"/>
        <w:ind w:left="-284" w:right="-284"/>
        <w:jc w:val="both"/>
        <w:rPr>
          <w:rFonts w:ascii="Arial" w:hAnsi="Arial" w:cs="Arial"/>
          <w:sz w:val="28"/>
          <w:szCs w:val="28"/>
        </w:rPr>
      </w:pPr>
    </w:p>
    <w:p w:rsidR="005158DC" w:rsidRPr="00A577A4" w:rsidRDefault="005158DC" w:rsidP="00A577A4">
      <w:pPr>
        <w:spacing w:line="240" w:lineRule="atLeast"/>
        <w:ind w:left="-284" w:right="-284"/>
        <w:jc w:val="both"/>
        <w:rPr>
          <w:rFonts w:ascii="Arial" w:hAnsi="Arial" w:cs="Arial"/>
          <w:sz w:val="28"/>
          <w:szCs w:val="28"/>
        </w:rPr>
      </w:pPr>
    </w:p>
    <w:p w:rsidR="005158DC" w:rsidRPr="00A577A4" w:rsidRDefault="005158DC" w:rsidP="00A577A4">
      <w:pPr>
        <w:spacing w:line="240" w:lineRule="atLeast"/>
        <w:ind w:left="-284" w:right="-284"/>
        <w:jc w:val="both"/>
        <w:rPr>
          <w:rFonts w:ascii="Arial" w:hAnsi="Arial" w:cs="Arial"/>
          <w:sz w:val="28"/>
          <w:szCs w:val="28"/>
        </w:rPr>
      </w:pPr>
    </w:p>
    <w:p w:rsidR="005158DC" w:rsidRPr="00A577A4" w:rsidRDefault="005158DC" w:rsidP="00A577A4">
      <w:pPr>
        <w:spacing w:line="240" w:lineRule="atLeast"/>
        <w:ind w:left="-284" w:right="-284"/>
        <w:jc w:val="both"/>
        <w:rPr>
          <w:rFonts w:ascii="Arial" w:hAnsi="Arial" w:cs="Arial"/>
          <w:sz w:val="28"/>
          <w:szCs w:val="28"/>
        </w:rPr>
      </w:pPr>
      <w:r w:rsidRPr="00A577A4">
        <w:rPr>
          <w:rFonts w:ascii="Arial" w:hAnsi="Arial" w:cs="Arial"/>
          <w:sz w:val="28"/>
          <w:szCs w:val="28"/>
        </w:rPr>
        <w:t xml:space="preserve">Глава сельсовета                                                </w:t>
      </w:r>
      <w:r w:rsidR="00A577A4">
        <w:rPr>
          <w:rFonts w:ascii="Arial" w:hAnsi="Arial" w:cs="Arial"/>
          <w:sz w:val="28"/>
          <w:szCs w:val="28"/>
        </w:rPr>
        <w:t xml:space="preserve">                           </w:t>
      </w:r>
      <w:proofErr w:type="spellStart"/>
      <w:r w:rsidRPr="00A577A4">
        <w:rPr>
          <w:rFonts w:ascii="Arial" w:hAnsi="Arial" w:cs="Arial"/>
          <w:sz w:val="28"/>
          <w:szCs w:val="28"/>
        </w:rPr>
        <w:t>В.Ю.Камозин</w:t>
      </w:r>
      <w:proofErr w:type="spellEnd"/>
    </w:p>
    <w:p w:rsidR="005158DC" w:rsidRPr="00A577A4" w:rsidRDefault="005158DC" w:rsidP="00A577A4">
      <w:pPr>
        <w:spacing w:line="240" w:lineRule="atLeast"/>
        <w:ind w:left="-284" w:right="-284"/>
        <w:rPr>
          <w:rFonts w:ascii="Arial" w:hAnsi="Arial" w:cs="Arial"/>
          <w:sz w:val="28"/>
          <w:szCs w:val="28"/>
        </w:rPr>
      </w:pPr>
    </w:p>
    <w:p w:rsidR="005158DC" w:rsidRPr="00A577A4" w:rsidRDefault="005158DC" w:rsidP="00A577A4">
      <w:pPr>
        <w:spacing w:line="240" w:lineRule="atLeast"/>
        <w:ind w:left="-284" w:right="-284"/>
        <w:rPr>
          <w:rFonts w:ascii="Arial" w:hAnsi="Arial" w:cs="Arial"/>
          <w:sz w:val="28"/>
          <w:szCs w:val="28"/>
        </w:rPr>
      </w:pPr>
    </w:p>
    <w:sectPr w:rsidR="005158DC" w:rsidRPr="00A577A4" w:rsidSect="00C0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2A99C7"/>
    <w:multiLevelType w:val="multilevel"/>
    <w:tmpl w:val="AABA4F9A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0F8EA03"/>
    <w:multiLevelType w:val="multilevel"/>
    <w:tmpl w:val="44DADF46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16458"/>
    <w:multiLevelType w:val="multilevel"/>
    <w:tmpl w:val="8050DDD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3">
    <w:nsid w:val="3FC3D8C5"/>
    <w:multiLevelType w:val="multilevel"/>
    <w:tmpl w:val="A0AC92C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B371A3"/>
    <w:multiLevelType w:val="hybridMultilevel"/>
    <w:tmpl w:val="3F32B528"/>
    <w:lvl w:ilvl="0" w:tplc="6C4653CC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D701"/>
    <w:multiLevelType w:val="multilevel"/>
    <w:tmpl w:val="7F9282A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CA5AAB"/>
    <w:multiLevelType w:val="multilevel"/>
    <w:tmpl w:val="3528A36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39D25C"/>
    <w:multiLevelType w:val="multilevel"/>
    <w:tmpl w:val="BE9619C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F2AD09"/>
    <w:multiLevelType w:val="multilevel"/>
    <w:tmpl w:val="077A42CE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">
    <w:abstractNumId w:val="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5">
    <w:abstractNumId w:val="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6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7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51D"/>
    <w:rsid w:val="001A1F56"/>
    <w:rsid w:val="002725B5"/>
    <w:rsid w:val="00350AF1"/>
    <w:rsid w:val="00407C07"/>
    <w:rsid w:val="00460663"/>
    <w:rsid w:val="005158DC"/>
    <w:rsid w:val="00596550"/>
    <w:rsid w:val="0061551D"/>
    <w:rsid w:val="006777E7"/>
    <w:rsid w:val="006B0C4A"/>
    <w:rsid w:val="007F473E"/>
    <w:rsid w:val="007F73D0"/>
    <w:rsid w:val="008526D5"/>
    <w:rsid w:val="00874525"/>
    <w:rsid w:val="008B414F"/>
    <w:rsid w:val="009870F6"/>
    <w:rsid w:val="00A577A4"/>
    <w:rsid w:val="00A81993"/>
    <w:rsid w:val="00B05DFB"/>
    <w:rsid w:val="00C0401B"/>
    <w:rsid w:val="00C64E34"/>
    <w:rsid w:val="00CB5742"/>
    <w:rsid w:val="00D92B04"/>
    <w:rsid w:val="00DA67D6"/>
    <w:rsid w:val="00EE7682"/>
    <w:rsid w:val="00F16429"/>
    <w:rsid w:val="00F7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99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1551D"/>
    <w:pPr>
      <w:ind w:firstLine="56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55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61551D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870F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870F6"/>
  </w:style>
  <w:style w:type="paragraph" w:customStyle="1" w:styleId="FirstParagraph">
    <w:name w:val="First Paragraph"/>
    <w:basedOn w:val="a6"/>
    <w:next w:val="a6"/>
    <w:qFormat/>
    <w:rsid w:val="009870F6"/>
    <w:pPr>
      <w:spacing w:before="180" w:after="180"/>
    </w:pPr>
    <w:rPr>
      <w:lang w:val="en-US"/>
    </w:rPr>
  </w:style>
  <w:style w:type="paragraph" w:customStyle="1" w:styleId="Compact">
    <w:name w:val="Compact"/>
    <w:basedOn w:val="a6"/>
    <w:qFormat/>
    <w:rsid w:val="009870F6"/>
    <w:pPr>
      <w:spacing w:before="36" w:after="36"/>
    </w:pPr>
    <w:rPr>
      <w:lang w:val="en-US"/>
    </w:rPr>
  </w:style>
  <w:style w:type="paragraph" w:customStyle="1" w:styleId="Heading1">
    <w:name w:val="Heading 1"/>
    <w:basedOn w:val="a"/>
    <w:next w:val="a6"/>
    <w:uiPriority w:val="9"/>
    <w:qFormat/>
    <w:rsid w:val="00987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10">
    <w:name w:val="Заголовок 1 Знак"/>
    <w:basedOn w:val="a0"/>
    <w:link w:val="1"/>
    <w:rsid w:val="00A819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A81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2019-09-26T07:59:00Z</dcterms:created>
  <dcterms:modified xsi:type="dcterms:W3CDTF">2007-01-01T13:39:00Z</dcterms:modified>
</cp:coreProperties>
</file>