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1FA4" w:rsidRPr="00FB4608" w:rsidRDefault="00EA1FA4" w:rsidP="005C6243">
      <w:pPr>
        <w:pStyle w:val="a9"/>
        <w:jc w:val="center"/>
        <w:rPr>
          <w:rFonts w:ascii="PT Astra Serif" w:hAnsi="PT Astra Serif" w:cs="Times New Roman"/>
          <w:b/>
          <w:bCs/>
          <w:sz w:val="32"/>
          <w:szCs w:val="32"/>
        </w:rPr>
      </w:pPr>
      <w:bookmarkStart w:id="0" w:name="_GoBack"/>
      <w:bookmarkEnd w:id="0"/>
      <w:r w:rsidRPr="00FB4608">
        <w:rPr>
          <w:rFonts w:ascii="PT Astra Serif" w:hAnsi="PT Astra Serif" w:cs="Times New Roman"/>
          <w:b/>
          <w:bCs/>
          <w:sz w:val="32"/>
          <w:szCs w:val="32"/>
        </w:rPr>
        <w:t>Администрация Ключевского района</w:t>
      </w:r>
    </w:p>
    <w:p w:rsidR="00EA1FA4" w:rsidRPr="00FB4608" w:rsidRDefault="00EA1FA4" w:rsidP="005C6243">
      <w:pPr>
        <w:pStyle w:val="a9"/>
        <w:jc w:val="center"/>
        <w:rPr>
          <w:rFonts w:ascii="PT Astra Serif" w:hAnsi="PT Astra Serif" w:cs="Times New Roman"/>
          <w:b/>
          <w:bCs/>
          <w:sz w:val="32"/>
          <w:szCs w:val="32"/>
        </w:rPr>
      </w:pPr>
      <w:r w:rsidRPr="00FB4608">
        <w:rPr>
          <w:rFonts w:ascii="PT Astra Serif" w:hAnsi="PT Astra Serif" w:cs="Times New Roman"/>
          <w:b/>
          <w:bCs/>
          <w:sz w:val="32"/>
          <w:szCs w:val="32"/>
        </w:rPr>
        <w:t>Алтайского края</w:t>
      </w:r>
    </w:p>
    <w:p w:rsidR="00EA1FA4" w:rsidRPr="00FB4608" w:rsidRDefault="00EA1FA4" w:rsidP="005C6243">
      <w:pPr>
        <w:jc w:val="center"/>
        <w:rPr>
          <w:rFonts w:ascii="PT Astra Serif" w:hAnsi="PT Astra Serif"/>
          <w:b/>
          <w:bCs/>
          <w:sz w:val="32"/>
          <w:szCs w:val="32"/>
        </w:rPr>
      </w:pPr>
    </w:p>
    <w:p w:rsidR="00EA1FA4" w:rsidRPr="00FB4608" w:rsidRDefault="00EA1FA4" w:rsidP="005C6243">
      <w:pPr>
        <w:pStyle w:val="1"/>
        <w:spacing w:after="160"/>
        <w:jc w:val="center"/>
        <w:rPr>
          <w:rFonts w:ascii="PT Astra Serif" w:hAnsi="PT Astra Serif" w:cs="Arial"/>
          <w:b/>
          <w:bCs/>
          <w:spacing w:val="100"/>
          <w:sz w:val="36"/>
          <w:szCs w:val="36"/>
        </w:rPr>
      </w:pPr>
      <w:r w:rsidRPr="00FB4608">
        <w:rPr>
          <w:rFonts w:ascii="PT Astra Serif" w:hAnsi="PT Astra Serif" w:cs="Arial"/>
          <w:b/>
          <w:bCs/>
          <w:spacing w:val="100"/>
          <w:sz w:val="36"/>
          <w:szCs w:val="36"/>
        </w:rPr>
        <w:t>ПОСТАНОВЛЕНИЕ</w:t>
      </w:r>
    </w:p>
    <w:p w:rsidR="00EA1FA4" w:rsidRPr="00FB4608" w:rsidRDefault="00EA1FA4" w:rsidP="005C6243">
      <w:pPr>
        <w:jc w:val="center"/>
        <w:rPr>
          <w:rFonts w:ascii="PT Astra Serif" w:hAnsi="PT Astra Serif"/>
        </w:rPr>
      </w:pPr>
    </w:p>
    <w:p w:rsidR="00EA1FA4" w:rsidRPr="00FB4608" w:rsidRDefault="00DA1D2F" w:rsidP="005A4BD6">
      <w:pPr>
        <w:pStyle w:val="1"/>
        <w:tabs>
          <w:tab w:val="right" w:pos="9639"/>
        </w:tabs>
        <w:rPr>
          <w:rFonts w:ascii="PT Astra Serif" w:hAnsi="PT Astra Serif"/>
          <w:sz w:val="28"/>
          <w:szCs w:val="27"/>
        </w:rPr>
      </w:pPr>
      <w:r>
        <w:rPr>
          <w:rFonts w:ascii="PT Astra Serif" w:hAnsi="PT Astra Serif"/>
          <w:sz w:val="28"/>
          <w:szCs w:val="27"/>
        </w:rPr>
        <w:t>29.02.</w:t>
      </w:r>
      <w:r w:rsidR="005A4BD6" w:rsidRPr="00FB4608">
        <w:rPr>
          <w:rFonts w:ascii="PT Astra Serif" w:hAnsi="PT Astra Serif"/>
          <w:sz w:val="28"/>
          <w:szCs w:val="27"/>
        </w:rPr>
        <w:t>202</w:t>
      </w:r>
      <w:r w:rsidR="00236369" w:rsidRPr="00FB4608">
        <w:rPr>
          <w:rFonts w:ascii="PT Astra Serif" w:hAnsi="PT Astra Serif"/>
          <w:sz w:val="28"/>
          <w:szCs w:val="27"/>
        </w:rPr>
        <w:t>4</w:t>
      </w:r>
      <w:r w:rsidR="005A4BD6" w:rsidRPr="00FB4608">
        <w:rPr>
          <w:rFonts w:ascii="PT Astra Serif" w:hAnsi="PT Astra Serif"/>
          <w:sz w:val="28"/>
          <w:szCs w:val="27"/>
        </w:rPr>
        <w:tab/>
      </w:r>
      <w:r w:rsidR="00142B67" w:rsidRPr="00FB4608">
        <w:rPr>
          <w:rFonts w:ascii="PT Astra Serif" w:hAnsi="PT Astra Serif"/>
          <w:sz w:val="28"/>
          <w:szCs w:val="27"/>
        </w:rPr>
        <w:t xml:space="preserve">               </w:t>
      </w:r>
      <w:r w:rsidR="009836A0" w:rsidRPr="00FB4608">
        <w:rPr>
          <w:rFonts w:ascii="PT Astra Serif" w:hAnsi="PT Astra Serif"/>
          <w:sz w:val="28"/>
          <w:szCs w:val="27"/>
        </w:rPr>
        <w:t xml:space="preserve">                                 </w:t>
      </w:r>
      <w:r w:rsidR="00142B67" w:rsidRPr="00FB4608">
        <w:rPr>
          <w:rFonts w:ascii="PT Astra Serif" w:hAnsi="PT Astra Serif"/>
          <w:sz w:val="28"/>
          <w:szCs w:val="27"/>
        </w:rPr>
        <w:t xml:space="preserve">   </w:t>
      </w:r>
      <w:r w:rsidR="009836A0" w:rsidRPr="00FB4608">
        <w:rPr>
          <w:rFonts w:ascii="PT Astra Serif" w:hAnsi="PT Astra Serif"/>
          <w:sz w:val="28"/>
          <w:szCs w:val="27"/>
        </w:rPr>
        <w:t xml:space="preserve">                   </w:t>
      </w:r>
      <w:r w:rsidR="00142B67" w:rsidRPr="00FB4608">
        <w:rPr>
          <w:rFonts w:ascii="PT Astra Serif" w:hAnsi="PT Astra Serif"/>
          <w:sz w:val="28"/>
          <w:szCs w:val="27"/>
        </w:rPr>
        <w:t xml:space="preserve">   </w:t>
      </w:r>
      <w:r w:rsidR="00EA1FA4" w:rsidRPr="00FB4608">
        <w:rPr>
          <w:rFonts w:ascii="PT Astra Serif" w:hAnsi="PT Astra Serif"/>
          <w:sz w:val="28"/>
          <w:szCs w:val="27"/>
        </w:rPr>
        <w:t xml:space="preserve">№ </w:t>
      </w:r>
      <w:r>
        <w:rPr>
          <w:rFonts w:ascii="PT Astra Serif" w:hAnsi="PT Astra Serif"/>
          <w:sz w:val="28"/>
          <w:szCs w:val="27"/>
        </w:rPr>
        <w:t>98</w:t>
      </w:r>
    </w:p>
    <w:p w:rsidR="00EA1FA4" w:rsidRPr="00FB4608" w:rsidRDefault="00EA1FA4" w:rsidP="005C6243">
      <w:pPr>
        <w:shd w:val="clear" w:color="auto" w:fill="FFFFFF"/>
        <w:ind w:firstLine="426"/>
        <w:jc w:val="center"/>
        <w:rPr>
          <w:rFonts w:ascii="PT Astra Serif" w:hAnsi="PT Astra Serif"/>
          <w:sz w:val="22"/>
        </w:rPr>
      </w:pPr>
      <w:r w:rsidRPr="00FB4608">
        <w:rPr>
          <w:rFonts w:ascii="PT Astra Serif" w:hAnsi="PT Astra Serif"/>
          <w:sz w:val="24"/>
          <w:szCs w:val="22"/>
        </w:rPr>
        <w:t>с. Ключи</w:t>
      </w:r>
    </w:p>
    <w:p w:rsidR="00815868" w:rsidRDefault="00815868" w:rsidP="00236369">
      <w:pPr>
        <w:rPr>
          <w:rFonts w:ascii="PT Astra Serif" w:hAnsi="PT Astra Serif"/>
          <w:b/>
          <w:color w:val="000000"/>
          <w:spacing w:val="-2"/>
          <w:sz w:val="28"/>
          <w:szCs w:val="26"/>
        </w:rPr>
      </w:pPr>
    </w:p>
    <w:p w:rsidR="00A6480E" w:rsidRDefault="00F94A52" w:rsidP="00C12074">
      <w:pPr>
        <w:spacing w:line="276" w:lineRule="auto"/>
        <w:rPr>
          <w:rFonts w:ascii="PT Astra Serif" w:hAnsi="PT Astra Serif"/>
          <w:sz w:val="28"/>
          <w:szCs w:val="26"/>
        </w:rPr>
      </w:pPr>
      <w:r w:rsidRPr="00FB4608">
        <w:rPr>
          <w:rFonts w:ascii="PT Astra Serif" w:hAnsi="PT Astra Serif"/>
          <w:b/>
          <w:color w:val="000000"/>
          <w:spacing w:val="-2"/>
          <w:sz w:val="28"/>
          <w:szCs w:val="26"/>
        </w:rPr>
        <w:t>«</w:t>
      </w:r>
      <w:r w:rsidR="00236369" w:rsidRPr="00FB4608">
        <w:rPr>
          <w:rFonts w:ascii="PT Astra Serif" w:hAnsi="PT Astra Serif"/>
          <w:sz w:val="28"/>
          <w:szCs w:val="26"/>
        </w:rPr>
        <w:t>О</w:t>
      </w:r>
      <w:r w:rsidR="00DA1D2F">
        <w:rPr>
          <w:rFonts w:ascii="PT Astra Serif" w:hAnsi="PT Astra Serif"/>
          <w:sz w:val="28"/>
          <w:szCs w:val="26"/>
        </w:rPr>
        <w:t xml:space="preserve"> создании </w:t>
      </w:r>
      <w:r w:rsidR="00A6480E" w:rsidRPr="00A6480E">
        <w:rPr>
          <w:rFonts w:ascii="PT Astra Serif" w:hAnsi="PT Astra Serif"/>
          <w:sz w:val="28"/>
          <w:szCs w:val="26"/>
        </w:rPr>
        <w:t>эвакуационн</w:t>
      </w:r>
      <w:r w:rsidR="00DA1D2F">
        <w:rPr>
          <w:rFonts w:ascii="PT Astra Serif" w:hAnsi="PT Astra Serif"/>
          <w:sz w:val="28"/>
          <w:szCs w:val="26"/>
        </w:rPr>
        <w:t>ой комиссии</w:t>
      </w:r>
    </w:p>
    <w:p w:rsidR="00DA1D2F" w:rsidRDefault="00DA1D2F" w:rsidP="00C12074">
      <w:pPr>
        <w:spacing w:line="276" w:lineRule="auto"/>
        <w:rPr>
          <w:rFonts w:ascii="PT Astra Serif" w:hAnsi="PT Astra Serif"/>
          <w:sz w:val="28"/>
          <w:szCs w:val="26"/>
        </w:rPr>
      </w:pPr>
      <w:r>
        <w:rPr>
          <w:rFonts w:ascii="PT Astra Serif" w:hAnsi="PT Astra Serif"/>
          <w:sz w:val="28"/>
          <w:szCs w:val="26"/>
        </w:rPr>
        <w:t>м</w:t>
      </w:r>
      <w:r w:rsidR="00B777C2">
        <w:rPr>
          <w:rFonts w:ascii="PT Astra Serif" w:hAnsi="PT Astra Serif"/>
          <w:sz w:val="28"/>
          <w:szCs w:val="26"/>
        </w:rPr>
        <w:t>униципального</w:t>
      </w:r>
      <w:r>
        <w:rPr>
          <w:rFonts w:ascii="PT Astra Serif" w:hAnsi="PT Astra Serif"/>
          <w:sz w:val="28"/>
          <w:szCs w:val="26"/>
        </w:rPr>
        <w:t xml:space="preserve"> </w:t>
      </w:r>
      <w:r w:rsidR="00B777C2">
        <w:rPr>
          <w:rFonts w:ascii="PT Astra Serif" w:hAnsi="PT Astra Serif"/>
          <w:sz w:val="28"/>
          <w:szCs w:val="26"/>
        </w:rPr>
        <w:t>образования</w:t>
      </w:r>
    </w:p>
    <w:p w:rsidR="006630AB" w:rsidRPr="00FB4608" w:rsidRDefault="00236369" w:rsidP="00C12074">
      <w:pPr>
        <w:spacing w:line="276" w:lineRule="auto"/>
        <w:rPr>
          <w:rFonts w:ascii="PT Astra Serif" w:hAnsi="PT Astra Serif"/>
          <w:b/>
          <w:sz w:val="28"/>
          <w:szCs w:val="26"/>
        </w:rPr>
      </w:pPr>
      <w:r w:rsidRPr="00FB4608">
        <w:rPr>
          <w:rFonts w:ascii="PT Astra Serif" w:hAnsi="PT Astra Serif"/>
          <w:sz w:val="28"/>
          <w:szCs w:val="26"/>
        </w:rPr>
        <w:t>Ключевск</w:t>
      </w:r>
      <w:r w:rsidR="00B777C2">
        <w:rPr>
          <w:rFonts w:ascii="PT Astra Serif" w:hAnsi="PT Astra Serif"/>
          <w:sz w:val="28"/>
          <w:szCs w:val="26"/>
        </w:rPr>
        <w:t>ий</w:t>
      </w:r>
      <w:r w:rsidRPr="00FB4608">
        <w:rPr>
          <w:rFonts w:ascii="PT Astra Serif" w:hAnsi="PT Astra Serif"/>
          <w:sz w:val="28"/>
          <w:szCs w:val="26"/>
        </w:rPr>
        <w:t xml:space="preserve"> район</w:t>
      </w:r>
      <w:r w:rsidR="00B777C2">
        <w:rPr>
          <w:rFonts w:ascii="PT Astra Serif" w:hAnsi="PT Astra Serif"/>
          <w:sz w:val="28"/>
          <w:szCs w:val="26"/>
        </w:rPr>
        <w:t xml:space="preserve"> Алтайского</w:t>
      </w:r>
      <w:r w:rsidR="00A6480E">
        <w:rPr>
          <w:rFonts w:ascii="PT Astra Serif" w:hAnsi="PT Astra Serif"/>
          <w:sz w:val="28"/>
          <w:szCs w:val="26"/>
        </w:rPr>
        <w:t xml:space="preserve"> </w:t>
      </w:r>
      <w:r w:rsidR="00B777C2">
        <w:rPr>
          <w:rFonts w:ascii="PT Astra Serif" w:hAnsi="PT Astra Serif"/>
          <w:sz w:val="28"/>
          <w:szCs w:val="26"/>
        </w:rPr>
        <w:t>края</w:t>
      </w:r>
      <w:r w:rsidR="00CF2A75" w:rsidRPr="00FB4608">
        <w:rPr>
          <w:rFonts w:ascii="PT Astra Serif" w:hAnsi="PT Astra Serif"/>
          <w:b/>
          <w:sz w:val="28"/>
          <w:szCs w:val="26"/>
        </w:rPr>
        <w:t>»</w:t>
      </w:r>
    </w:p>
    <w:p w:rsidR="006630AB" w:rsidRDefault="006630AB" w:rsidP="006630AB">
      <w:pPr>
        <w:pStyle w:val="12"/>
        <w:shd w:val="clear" w:color="auto" w:fill="FFFFFF"/>
        <w:ind w:firstLine="851"/>
        <w:jc w:val="both"/>
        <w:rPr>
          <w:rFonts w:ascii="PT Astra Serif" w:hAnsi="PT Astra Serif"/>
          <w:color w:val="000000"/>
          <w:spacing w:val="-13"/>
          <w:sz w:val="28"/>
          <w:szCs w:val="26"/>
        </w:rPr>
      </w:pPr>
    </w:p>
    <w:p w:rsidR="00815868" w:rsidRPr="00FB4608" w:rsidRDefault="00815868" w:rsidP="006630AB">
      <w:pPr>
        <w:pStyle w:val="12"/>
        <w:shd w:val="clear" w:color="auto" w:fill="FFFFFF"/>
        <w:ind w:firstLine="851"/>
        <w:jc w:val="both"/>
        <w:rPr>
          <w:rFonts w:ascii="PT Astra Serif" w:hAnsi="PT Astra Serif"/>
          <w:color w:val="000000"/>
          <w:spacing w:val="-13"/>
          <w:sz w:val="28"/>
          <w:szCs w:val="26"/>
        </w:rPr>
      </w:pPr>
    </w:p>
    <w:p w:rsidR="0011064D" w:rsidRPr="00FB4608" w:rsidRDefault="00A6480E" w:rsidP="00C12074">
      <w:pPr>
        <w:tabs>
          <w:tab w:val="left" w:pos="993"/>
        </w:tabs>
        <w:spacing w:line="276" w:lineRule="auto"/>
        <w:ind w:right="1" w:firstLine="709"/>
        <w:jc w:val="both"/>
        <w:rPr>
          <w:rFonts w:ascii="PT Astra Serif" w:hAnsi="PT Astra Serif"/>
          <w:sz w:val="28"/>
          <w:szCs w:val="26"/>
        </w:rPr>
      </w:pPr>
      <w:r w:rsidRPr="00A6480E">
        <w:rPr>
          <w:rFonts w:ascii="PT Astra Serif" w:hAnsi="PT Astra Serif"/>
          <w:sz w:val="28"/>
          <w:szCs w:val="26"/>
        </w:rPr>
        <w:t xml:space="preserve">В </w:t>
      </w:r>
      <w:r w:rsidR="004D6143" w:rsidRPr="004D6143">
        <w:rPr>
          <w:rFonts w:ascii="PT Astra Serif" w:hAnsi="PT Astra Serif"/>
          <w:sz w:val="28"/>
          <w:szCs w:val="26"/>
        </w:rPr>
        <w:t xml:space="preserve">соответствии с Федеральным законом от 21.12.1994 № 68-ФЗ «О защите населения и территорий от чрезвычайных ситуаций природного и техногенного характера», Федеральным законом от 12.02.1998 № 28-ФЗ «О гражданской обороне», постановлениями Правительства Российской Федерации: от 30.12.2003 г. № 794 «О единой государственной системе предупреждения и ликвидации чрезвычайных ситуаций», от 26.11.2007 № 804 «Об утверждении Положения о гражданской обороне в Российской Федерации», от 22.06.2004 № 303 «О порядке эвакуации населения, материальных и культурных ценностей в безопасные районы» и приказом МЧС России от 14.11.2008 № 687 «Об утверждении положения об организации и ведении гражданской обороны в муниципальных образованиях и организациях», в целях обеспечения защиты населения муниципального образования </w:t>
      </w:r>
      <w:r w:rsidR="004D6143">
        <w:rPr>
          <w:rFonts w:ascii="PT Astra Serif" w:hAnsi="PT Astra Serif"/>
          <w:sz w:val="28"/>
          <w:szCs w:val="26"/>
        </w:rPr>
        <w:t xml:space="preserve">Ключевский район </w:t>
      </w:r>
      <w:r w:rsidR="004D6143" w:rsidRPr="004D6143">
        <w:rPr>
          <w:rFonts w:ascii="PT Astra Serif" w:hAnsi="PT Astra Serif"/>
          <w:sz w:val="28"/>
          <w:szCs w:val="26"/>
        </w:rPr>
        <w:t>Алтайского края, материальных и культурных ценностей, а также снижения величины вероятного ущерба при чрезвычайных ситуациях, в том числе возникающих при военных конфликтах или вследствие этих конфликтов</w:t>
      </w:r>
      <w:r w:rsidR="00636C85" w:rsidRPr="00FB4608">
        <w:rPr>
          <w:rFonts w:ascii="PT Astra Serif" w:hAnsi="PT Astra Serif"/>
          <w:sz w:val="28"/>
          <w:szCs w:val="26"/>
        </w:rPr>
        <w:t>,</w:t>
      </w:r>
    </w:p>
    <w:p w:rsidR="006630AB" w:rsidRPr="00FB4608" w:rsidRDefault="006630AB" w:rsidP="006630AB">
      <w:pPr>
        <w:tabs>
          <w:tab w:val="left" w:pos="993"/>
        </w:tabs>
        <w:ind w:right="1" w:firstLine="709"/>
        <w:jc w:val="both"/>
        <w:rPr>
          <w:rFonts w:ascii="PT Astra Serif" w:hAnsi="PT Astra Serif"/>
          <w:sz w:val="28"/>
          <w:szCs w:val="26"/>
        </w:rPr>
      </w:pPr>
    </w:p>
    <w:p w:rsidR="006630AB" w:rsidRPr="00FB4608" w:rsidRDefault="006630AB" w:rsidP="006630AB">
      <w:pPr>
        <w:jc w:val="center"/>
        <w:rPr>
          <w:rFonts w:ascii="PT Astra Serif" w:hAnsi="PT Astra Serif"/>
          <w:caps/>
          <w:sz w:val="28"/>
          <w:szCs w:val="26"/>
        </w:rPr>
      </w:pPr>
      <w:r w:rsidRPr="00FB4608">
        <w:rPr>
          <w:rFonts w:ascii="PT Astra Serif" w:hAnsi="PT Astra Serif"/>
          <w:caps/>
          <w:sz w:val="28"/>
          <w:szCs w:val="26"/>
        </w:rPr>
        <w:t>п о с т а н о в л я ю:</w:t>
      </w:r>
    </w:p>
    <w:p w:rsidR="006630AB" w:rsidRPr="00FB4608" w:rsidRDefault="006630AB" w:rsidP="006630AB">
      <w:pPr>
        <w:jc w:val="center"/>
        <w:rPr>
          <w:rFonts w:ascii="PT Astra Serif" w:hAnsi="PT Astra Serif"/>
          <w:caps/>
          <w:sz w:val="28"/>
          <w:szCs w:val="26"/>
        </w:rPr>
      </w:pPr>
    </w:p>
    <w:p w:rsidR="00BC164B" w:rsidRPr="00FB4608" w:rsidRDefault="009E4811" w:rsidP="00C12074">
      <w:pPr>
        <w:widowControl/>
        <w:numPr>
          <w:ilvl w:val="0"/>
          <w:numId w:val="10"/>
        </w:numPr>
        <w:autoSpaceDE/>
        <w:autoSpaceDN/>
        <w:adjustRightInd/>
        <w:spacing w:line="276" w:lineRule="auto"/>
        <w:ind w:left="284"/>
        <w:jc w:val="both"/>
        <w:rPr>
          <w:rFonts w:ascii="PT Astra Serif" w:hAnsi="PT Astra Serif"/>
          <w:sz w:val="28"/>
          <w:szCs w:val="26"/>
        </w:rPr>
      </w:pPr>
      <w:r>
        <w:rPr>
          <w:rFonts w:ascii="PT Astra Serif" w:hAnsi="PT Astra Serif"/>
          <w:sz w:val="28"/>
          <w:szCs w:val="26"/>
        </w:rPr>
        <w:t xml:space="preserve">Создать </w:t>
      </w:r>
      <w:r w:rsidR="00A6480E" w:rsidRPr="00A6480E">
        <w:rPr>
          <w:rFonts w:ascii="PT Astra Serif" w:hAnsi="PT Astra Serif"/>
          <w:sz w:val="28"/>
          <w:szCs w:val="26"/>
        </w:rPr>
        <w:t>эвакуационн</w:t>
      </w:r>
      <w:r>
        <w:rPr>
          <w:rFonts w:ascii="PT Astra Serif" w:hAnsi="PT Astra Serif"/>
          <w:sz w:val="28"/>
          <w:szCs w:val="26"/>
        </w:rPr>
        <w:t>ую</w:t>
      </w:r>
      <w:r w:rsidR="00A6480E" w:rsidRPr="00A6480E">
        <w:rPr>
          <w:rFonts w:ascii="PT Astra Serif" w:hAnsi="PT Astra Serif"/>
          <w:sz w:val="28"/>
          <w:szCs w:val="26"/>
        </w:rPr>
        <w:t xml:space="preserve"> </w:t>
      </w:r>
      <w:r>
        <w:rPr>
          <w:rFonts w:ascii="PT Astra Serif" w:hAnsi="PT Astra Serif"/>
          <w:sz w:val="28"/>
          <w:szCs w:val="26"/>
        </w:rPr>
        <w:t xml:space="preserve">комиссию </w:t>
      </w:r>
      <w:r w:rsidR="00B777C2">
        <w:rPr>
          <w:rFonts w:ascii="PT Astra Serif" w:hAnsi="PT Astra Serif"/>
          <w:sz w:val="28"/>
          <w:szCs w:val="26"/>
        </w:rPr>
        <w:t xml:space="preserve">муниципального образования </w:t>
      </w:r>
      <w:r w:rsidR="00BC164B" w:rsidRPr="00FB4608">
        <w:rPr>
          <w:rFonts w:ascii="PT Astra Serif" w:hAnsi="PT Astra Serif"/>
          <w:sz w:val="28"/>
          <w:szCs w:val="26"/>
        </w:rPr>
        <w:t>Ключевск</w:t>
      </w:r>
      <w:r w:rsidR="00B777C2">
        <w:rPr>
          <w:rFonts w:ascii="PT Astra Serif" w:hAnsi="PT Astra Serif"/>
          <w:sz w:val="28"/>
          <w:szCs w:val="26"/>
        </w:rPr>
        <w:t>ий</w:t>
      </w:r>
      <w:r w:rsidR="00BC164B" w:rsidRPr="00FB4608">
        <w:rPr>
          <w:rFonts w:ascii="PT Astra Serif" w:hAnsi="PT Astra Serif"/>
          <w:sz w:val="28"/>
          <w:szCs w:val="26"/>
        </w:rPr>
        <w:t xml:space="preserve"> район</w:t>
      </w:r>
      <w:r w:rsidR="00B777C2">
        <w:rPr>
          <w:rFonts w:ascii="PT Astra Serif" w:hAnsi="PT Astra Serif"/>
          <w:sz w:val="28"/>
          <w:szCs w:val="26"/>
        </w:rPr>
        <w:t xml:space="preserve"> Алтайского края</w:t>
      </w:r>
      <w:r w:rsidR="00BC164B" w:rsidRPr="00FB4608">
        <w:rPr>
          <w:rFonts w:ascii="PT Astra Serif" w:hAnsi="PT Astra Serif"/>
          <w:sz w:val="28"/>
          <w:szCs w:val="26"/>
        </w:rPr>
        <w:t xml:space="preserve"> (</w:t>
      </w:r>
      <w:r>
        <w:rPr>
          <w:rFonts w:ascii="PT Astra Serif" w:hAnsi="PT Astra Serif"/>
          <w:sz w:val="28"/>
          <w:szCs w:val="26"/>
        </w:rPr>
        <w:t>далее- Комиссия</w:t>
      </w:r>
      <w:r w:rsidR="00BC164B" w:rsidRPr="00FB4608">
        <w:rPr>
          <w:rFonts w:ascii="PT Astra Serif" w:hAnsi="PT Astra Serif"/>
          <w:sz w:val="28"/>
          <w:szCs w:val="26"/>
        </w:rPr>
        <w:t>).</w:t>
      </w:r>
    </w:p>
    <w:p w:rsidR="00815868" w:rsidRPr="00A6480E" w:rsidRDefault="009E4811" w:rsidP="00C12074">
      <w:pPr>
        <w:widowControl/>
        <w:numPr>
          <w:ilvl w:val="0"/>
          <w:numId w:val="10"/>
        </w:numPr>
        <w:autoSpaceDE/>
        <w:autoSpaceDN/>
        <w:adjustRightInd/>
        <w:spacing w:line="276" w:lineRule="auto"/>
        <w:ind w:left="284"/>
        <w:jc w:val="both"/>
        <w:rPr>
          <w:rFonts w:ascii="PT Astra Serif" w:hAnsi="PT Astra Serif"/>
          <w:sz w:val="28"/>
          <w:szCs w:val="26"/>
        </w:rPr>
      </w:pPr>
      <w:r>
        <w:rPr>
          <w:rFonts w:ascii="PT Astra Serif" w:hAnsi="PT Astra Serif"/>
          <w:sz w:val="28"/>
          <w:szCs w:val="26"/>
        </w:rPr>
        <w:t>Утвердить Положение о Комиссии (Приложение № 1) и её состав (Приложение № 2).</w:t>
      </w:r>
    </w:p>
    <w:p w:rsidR="009E4811" w:rsidRDefault="009E4811" w:rsidP="00C12074">
      <w:pPr>
        <w:widowControl/>
        <w:numPr>
          <w:ilvl w:val="0"/>
          <w:numId w:val="10"/>
        </w:numPr>
        <w:autoSpaceDE/>
        <w:autoSpaceDN/>
        <w:adjustRightInd/>
        <w:spacing w:line="276" w:lineRule="auto"/>
        <w:ind w:left="284"/>
        <w:jc w:val="both"/>
        <w:rPr>
          <w:rFonts w:ascii="PT Astra Serif" w:hAnsi="PT Astra Serif"/>
          <w:sz w:val="28"/>
          <w:szCs w:val="26"/>
        </w:rPr>
      </w:pPr>
      <w:r>
        <w:rPr>
          <w:rFonts w:ascii="PT Astra Serif" w:hAnsi="PT Astra Serif"/>
          <w:sz w:val="28"/>
          <w:szCs w:val="26"/>
        </w:rPr>
        <w:t>Начальнику отдела по делам ГО ЧС и мобилизационной работы Администрации района Воронину Д.В. организовать обучение членов Комиссии</w:t>
      </w:r>
      <w:r w:rsidR="00C12074">
        <w:rPr>
          <w:rFonts w:ascii="PT Astra Serif" w:hAnsi="PT Astra Serif"/>
          <w:sz w:val="28"/>
          <w:szCs w:val="26"/>
        </w:rPr>
        <w:t xml:space="preserve"> в установленном порядке</w:t>
      </w:r>
      <w:r>
        <w:rPr>
          <w:rFonts w:ascii="PT Astra Serif" w:hAnsi="PT Astra Serif"/>
          <w:sz w:val="28"/>
          <w:szCs w:val="26"/>
        </w:rPr>
        <w:t>.</w:t>
      </w:r>
    </w:p>
    <w:p w:rsidR="00C12074" w:rsidRPr="00A6480E" w:rsidRDefault="00C12074" w:rsidP="00C12074">
      <w:pPr>
        <w:widowControl/>
        <w:numPr>
          <w:ilvl w:val="0"/>
          <w:numId w:val="10"/>
        </w:numPr>
        <w:autoSpaceDE/>
        <w:autoSpaceDN/>
        <w:adjustRightInd/>
        <w:spacing w:line="276" w:lineRule="auto"/>
        <w:ind w:left="284"/>
        <w:jc w:val="both"/>
        <w:rPr>
          <w:rFonts w:ascii="PT Astra Serif" w:hAnsi="PT Astra Serif"/>
          <w:sz w:val="28"/>
          <w:szCs w:val="26"/>
        </w:rPr>
      </w:pPr>
      <w:r>
        <w:rPr>
          <w:rFonts w:ascii="PT Astra Serif" w:hAnsi="PT Astra Serif"/>
          <w:sz w:val="28"/>
          <w:szCs w:val="26"/>
        </w:rPr>
        <w:t>Настоящее постановление опубликовать в установленном порядке.</w:t>
      </w:r>
    </w:p>
    <w:p w:rsidR="00C12074" w:rsidRPr="00FB4608" w:rsidRDefault="00C12074" w:rsidP="00C12074">
      <w:pPr>
        <w:widowControl/>
        <w:numPr>
          <w:ilvl w:val="0"/>
          <w:numId w:val="10"/>
        </w:numPr>
        <w:autoSpaceDE/>
        <w:autoSpaceDN/>
        <w:adjustRightInd/>
        <w:spacing w:line="276" w:lineRule="auto"/>
        <w:ind w:left="284"/>
        <w:jc w:val="both"/>
        <w:rPr>
          <w:rFonts w:ascii="PT Astra Serif" w:hAnsi="PT Astra Serif"/>
          <w:sz w:val="28"/>
          <w:szCs w:val="26"/>
        </w:rPr>
      </w:pPr>
      <w:r w:rsidRPr="00FB4608">
        <w:rPr>
          <w:rFonts w:ascii="PT Astra Serif" w:hAnsi="PT Astra Serif"/>
          <w:sz w:val="28"/>
          <w:szCs w:val="26"/>
        </w:rPr>
        <w:lastRenderedPageBreak/>
        <w:t xml:space="preserve">Контроль за исполнением настоящего постановления возложить на заместителя Главы Администрации района по </w:t>
      </w:r>
      <w:r>
        <w:rPr>
          <w:rFonts w:ascii="PT Astra Serif" w:hAnsi="PT Astra Serif"/>
          <w:sz w:val="28"/>
          <w:szCs w:val="26"/>
        </w:rPr>
        <w:t>оперативному управлению, ЖКХ, строительству и транспорту Кушнерева И.И.</w:t>
      </w:r>
    </w:p>
    <w:p w:rsidR="00A77F99" w:rsidRPr="00FB4608" w:rsidRDefault="00A77F99" w:rsidP="001C5353">
      <w:pPr>
        <w:widowControl/>
        <w:autoSpaceDE/>
        <w:autoSpaceDN/>
        <w:adjustRightInd/>
        <w:ind w:left="567"/>
        <w:jc w:val="both"/>
        <w:rPr>
          <w:rFonts w:ascii="PT Astra Serif" w:hAnsi="PT Astra Serif"/>
          <w:color w:val="000000"/>
          <w:sz w:val="28"/>
          <w:szCs w:val="26"/>
        </w:rPr>
      </w:pPr>
    </w:p>
    <w:p w:rsidR="00A71016" w:rsidRPr="00FB4608" w:rsidRDefault="00A71016" w:rsidP="001C5353">
      <w:pPr>
        <w:widowControl/>
        <w:autoSpaceDE/>
        <w:autoSpaceDN/>
        <w:adjustRightInd/>
        <w:ind w:left="567"/>
        <w:jc w:val="both"/>
        <w:rPr>
          <w:rFonts w:ascii="PT Astra Serif" w:hAnsi="PT Astra Serif"/>
          <w:color w:val="000000"/>
          <w:sz w:val="28"/>
          <w:szCs w:val="26"/>
        </w:rPr>
      </w:pPr>
    </w:p>
    <w:p w:rsidR="00EA1FA4" w:rsidRPr="00FB4608" w:rsidRDefault="00901AD9" w:rsidP="009B2A08">
      <w:pPr>
        <w:shd w:val="clear" w:color="auto" w:fill="FFFFFF"/>
        <w:spacing w:line="331" w:lineRule="exact"/>
        <w:jc w:val="both"/>
        <w:rPr>
          <w:rFonts w:ascii="PT Astra Serif" w:hAnsi="PT Astra Serif"/>
          <w:color w:val="000000"/>
          <w:spacing w:val="-14"/>
          <w:sz w:val="28"/>
          <w:szCs w:val="26"/>
        </w:rPr>
      </w:pPr>
      <w:r w:rsidRPr="00FB4608">
        <w:rPr>
          <w:rFonts w:ascii="PT Astra Serif" w:hAnsi="PT Astra Serif"/>
          <w:color w:val="000000"/>
          <w:spacing w:val="-13"/>
          <w:sz w:val="28"/>
          <w:szCs w:val="26"/>
        </w:rPr>
        <w:t>Г</w:t>
      </w:r>
      <w:r w:rsidR="00EA1FA4" w:rsidRPr="00FB4608">
        <w:rPr>
          <w:rFonts w:ascii="PT Astra Serif" w:hAnsi="PT Astra Serif"/>
          <w:color w:val="000000"/>
          <w:spacing w:val="-13"/>
          <w:sz w:val="28"/>
          <w:szCs w:val="26"/>
        </w:rPr>
        <w:t>лав</w:t>
      </w:r>
      <w:r w:rsidRPr="00FB4608">
        <w:rPr>
          <w:rFonts w:ascii="PT Astra Serif" w:hAnsi="PT Astra Serif"/>
          <w:color w:val="000000"/>
          <w:spacing w:val="-13"/>
          <w:sz w:val="28"/>
          <w:szCs w:val="26"/>
        </w:rPr>
        <w:t>а</w:t>
      </w:r>
      <w:r w:rsidR="00EA1FA4" w:rsidRPr="00FB4608">
        <w:rPr>
          <w:rFonts w:ascii="PT Astra Serif" w:hAnsi="PT Astra Serif"/>
          <w:color w:val="000000"/>
          <w:spacing w:val="-13"/>
          <w:sz w:val="28"/>
          <w:szCs w:val="26"/>
        </w:rPr>
        <w:t xml:space="preserve"> района</w:t>
      </w:r>
      <w:r w:rsidR="00EA1FA4" w:rsidRPr="00FB4608">
        <w:rPr>
          <w:rFonts w:ascii="PT Astra Serif" w:hAnsi="PT Astra Serif"/>
          <w:color w:val="000000"/>
          <w:spacing w:val="-13"/>
          <w:sz w:val="28"/>
          <w:szCs w:val="26"/>
        </w:rPr>
        <w:tab/>
      </w:r>
      <w:r w:rsidR="00EA1FA4" w:rsidRPr="00FB4608">
        <w:rPr>
          <w:rFonts w:ascii="PT Astra Serif" w:hAnsi="PT Astra Serif"/>
          <w:color w:val="000000"/>
          <w:spacing w:val="-13"/>
          <w:sz w:val="28"/>
          <w:szCs w:val="26"/>
        </w:rPr>
        <w:tab/>
      </w:r>
      <w:r w:rsidR="00D94793" w:rsidRPr="00FB4608">
        <w:rPr>
          <w:rFonts w:ascii="PT Astra Serif" w:hAnsi="PT Astra Serif"/>
          <w:color w:val="000000"/>
          <w:spacing w:val="-13"/>
          <w:sz w:val="28"/>
          <w:szCs w:val="26"/>
        </w:rPr>
        <w:t xml:space="preserve">                                  </w:t>
      </w:r>
      <w:r w:rsidR="000C13A6" w:rsidRPr="00FB4608">
        <w:rPr>
          <w:rFonts w:ascii="PT Astra Serif" w:hAnsi="PT Astra Serif"/>
          <w:color w:val="000000"/>
          <w:spacing w:val="-13"/>
          <w:sz w:val="28"/>
          <w:szCs w:val="26"/>
        </w:rPr>
        <w:t xml:space="preserve">             </w:t>
      </w:r>
      <w:r w:rsidRPr="00FB4608">
        <w:rPr>
          <w:rFonts w:ascii="PT Astra Serif" w:hAnsi="PT Astra Serif"/>
          <w:color w:val="000000"/>
          <w:spacing w:val="-13"/>
          <w:sz w:val="28"/>
          <w:szCs w:val="26"/>
        </w:rPr>
        <w:tab/>
      </w:r>
      <w:r w:rsidR="009B2A08" w:rsidRPr="00FB4608">
        <w:rPr>
          <w:rFonts w:ascii="PT Astra Serif" w:hAnsi="PT Astra Serif"/>
          <w:color w:val="000000"/>
          <w:spacing w:val="-13"/>
          <w:sz w:val="28"/>
          <w:szCs w:val="26"/>
        </w:rPr>
        <w:t xml:space="preserve">            </w:t>
      </w:r>
      <w:r w:rsidR="00142B67" w:rsidRPr="00FB4608">
        <w:rPr>
          <w:rFonts w:ascii="PT Astra Serif" w:hAnsi="PT Astra Serif"/>
          <w:color w:val="000000"/>
          <w:spacing w:val="-13"/>
          <w:sz w:val="28"/>
          <w:szCs w:val="26"/>
        </w:rPr>
        <w:t xml:space="preserve">       </w:t>
      </w:r>
      <w:r w:rsidR="009B2A08" w:rsidRPr="00FB4608">
        <w:rPr>
          <w:rFonts w:ascii="PT Astra Serif" w:hAnsi="PT Astra Serif"/>
          <w:color w:val="000000"/>
          <w:spacing w:val="-13"/>
          <w:sz w:val="28"/>
          <w:szCs w:val="26"/>
        </w:rPr>
        <w:t xml:space="preserve">                    </w:t>
      </w:r>
      <w:r w:rsidR="00142B67" w:rsidRPr="00FB4608">
        <w:rPr>
          <w:rFonts w:ascii="PT Astra Serif" w:hAnsi="PT Astra Serif"/>
          <w:color w:val="000000"/>
          <w:spacing w:val="-13"/>
          <w:sz w:val="28"/>
          <w:szCs w:val="26"/>
        </w:rPr>
        <w:t xml:space="preserve">      </w:t>
      </w:r>
      <w:r w:rsidR="00F94A52" w:rsidRPr="00FB4608">
        <w:rPr>
          <w:rFonts w:ascii="PT Astra Serif" w:hAnsi="PT Astra Serif"/>
          <w:color w:val="000000"/>
          <w:spacing w:val="-13"/>
          <w:sz w:val="28"/>
          <w:szCs w:val="26"/>
        </w:rPr>
        <w:t xml:space="preserve">   </w:t>
      </w:r>
      <w:r w:rsidR="00513CD7" w:rsidRPr="00FB4608">
        <w:rPr>
          <w:rFonts w:ascii="PT Astra Serif" w:hAnsi="PT Astra Serif"/>
          <w:color w:val="000000"/>
          <w:spacing w:val="-13"/>
          <w:sz w:val="28"/>
          <w:szCs w:val="26"/>
        </w:rPr>
        <w:t xml:space="preserve"> </w:t>
      </w:r>
      <w:r w:rsidR="00F94A52" w:rsidRPr="00FB4608">
        <w:rPr>
          <w:rFonts w:ascii="PT Astra Serif" w:hAnsi="PT Astra Serif"/>
          <w:color w:val="000000"/>
          <w:spacing w:val="-13"/>
          <w:sz w:val="28"/>
          <w:szCs w:val="26"/>
        </w:rPr>
        <w:t xml:space="preserve"> </w:t>
      </w:r>
      <w:r w:rsidR="00D94793" w:rsidRPr="00FB4608">
        <w:rPr>
          <w:rFonts w:ascii="PT Astra Serif" w:hAnsi="PT Astra Serif"/>
          <w:color w:val="000000"/>
          <w:spacing w:val="-13"/>
          <w:sz w:val="28"/>
          <w:szCs w:val="26"/>
        </w:rPr>
        <w:t xml:space="preserve"> </w:t>
      </w:r>
      <w:r w:rsidR="002C72E9" w:rsidRPr="00FB4608">
        <w:rPr>
          <w:rFonts w:ascii="PT Astra Serif" w:hAnsi="PT Astra Serif"/>
          <w:color w:val="000000"/>
          <w:spacing w:val="-13"/>
          <w:sz w:val="28"/>
          <w:szCs w:val="26"/>
        </w:rPr>
        <w:t xml:space="preserve"> </w:t>
      </w:r>
      <w:r w:rsidR="00D94793" w:rsidRPr="00FB4608">
        <w:rPr>
          <w:rFonts w:ascii="PT Astra Serif" w:hAnsi="PT Astra Serif"/>
          <w:color w:val="000000"/>
          <w:spacing w:val="-13"/>
          <w:sz w:val="28"/>
          <w:szCs w:val="26"/>
        </w:rPr>
        <w:t xml:space="preserve">    </w:t>
      </w:r>
      <w:r w:rsidR="00F94A52" w:rsidRPr="00FB4608">
        <w:rPr>
          <w:rFonts w:ascii="PT Astra Serif" w:hAnsi="PT Astra Serif"/>
          <w:color w:val="000000"/>
          <w:spacing w:val="-13"/>
          <w:sz w:val="28"/>
          <w:szCs w:val="26"/>
        </w:rPr>
        <w:t xml:space="preserve"> </w:t>
      </w:r>
      <w:r w:rsidR="00EA1FA4" w:rsidRPr="00FB4608">
        <w:rPr>
          <w:rFonts w:ascii="PT Astra Serif" w:hAnsi="PT Astra Serif"/>
          <w:color w:val="000000"/>
          <w:spacing w:val="-14"/>
          <w:sz w:val="28"/>
          <w:szCs w:val="26"/>
        </w:rPr>
        <w:t>Д</w:t>
      </w:r>
      <w:r w:rsidR="00F94A52" w:rsidRPr="00FB4608">
        <w:rPr>
          <w:rFonts w:ascii="PT Astra Serif" w:hAnsi="PT Astra Serif"/>
          <w:color w:val="000000"/>
          <w:spacing w:val="-14"/>
          <w:sz w:val="28"/>
          <w:szCs w:val="26"/>
        </w:rPr>
        <w:t>.</w:t>
      </w:r>
      <w:r w:rsidR="00EA1FA4" w:rsidRPr="00FB4608">
        <w:rPr>
          <w:rFonts w:ascii="PT Astra Serif" w:hAnsi="PT Astra Serif"/>
          <w:color w:val="000000"/>
          <w:spacing w:val="-14"/>
          <w:sz w:val="28"/>
          <w:szCs w:val="26"/>
        </w:rPr>
        <w:t>А. Леснов</w:t>
      </w:r>
    </w:p>
    <w:p w:rsidR="00142B67" w:rsidRPr="00FB4608" w:rsidRDefault="00142B67" w:rsidP="0011064D">
      <w:pPr>
        <w:shd w:val="clear" w:color="auto" w:fill="FFFFFF"/>
        <w:spacing w:line="331" w:lineRule="exact"/>
        <w:ind w:firstLine="426"/>
        <w:rPr>
          <w:rFonts w:ascii="PT Astra Serif" w:hAnsi="PT Astra Serif"/>
          <w:color w:val="000000"/>
          <w:spacing w:val="-14"/>
          <w:sz w:val="30"/>
          <w:szCs w:val="30"/>
        </w:rPr>
      </w:pPr>
    </w:p>
    <w:p w:rsidR="00815868" w:rsidRDefault="00815868" w:rsidP="00A71016">
      <w:pPr>
        <w:ind w:left="5670"/>
        <w:rPr>
          <w:rFonts w:ascii="PT Astra Serif" w:hAnsi="PT Astra Serif"/>
          <w:sz w:val="28"/>
          <w:szCs w:val="24"/>
        </w:rPr>
      </w:pPr>
    </w:p>
    <w:p w:rsidR="00815868" w:rsidRDefault="00815868" w:rsidP="00A71016">
      <w:pPr>
        <w:ind w:left="5670"/>
        <w:rPr>
          <w:rFonts w:ascii="PT Astra Serif" w:hAnsi="PT Astra Serif"/>
          <w:sz w:val="28"/>
          <w:szCs w:val="24"/>
        </w:rPr>
      </w:pPr>
    </w:p>
    <w:p w:rsidR="00815868" w:rsidRDefault="00815868" w:rsidP="00A71016">
      <w:pPr>
        <w:ind w:left="5670"/>
        <w:rPr>
          <w:rFonts w:ascii="PT Astra Serif" w:hAnsi="PT Astra Serif"/>
          <w:sz w:val="28"/>
          <w:szCs w:val="24"/>
        </w:rPr>
      </w:pPr>
    </w:p>
    <w:p w:rsidR="00A6480E" w:rsidRDefault="00A6480E" w:rsidP="00A71016">
      <w:pPr>
        <w:ind w:left="5670"/>
        <w:rPr>
          <w:rFonts w:ascii="PT Astra Serif" w:hAnsi="PT Astra Serif"/>
          <w:sz w:val="28"/>
          <w:szCs w:val="24"/>
        </w:rPr>
      </w:pPr>
    </w:p>
    <w:p w:rsidR="00C12074" w:rsidRDefault="00C12074" w:rsidP="00A71016">
      <w:pPr>
        <w:ind w:left="5670"/>
        <w:rPr>
          <w:rFonts w:ascii="PT Astra Serif" w:hAnsi="PT Astra Serif"/>
          <w:sz w:val="28"/>
          <w:szCs w:val="24"/>
        </w:rPr>
      </w:pPr>
    </w:p>
    <w:p w:rsidR="00C12074" w:rsidRDefault="00C12074" w:rsidP="00A71016">
      <w:pPr>
        <w:ind w:left="5670"/>
        <w:rPr>
          <w:rFonts w:ascii="PT Astra Serif" w:hAnsi="PT Astra Serif"/>
          <w:sz w:val="28"/>
          <w:szCs w:val="24"/>
        </w:rPr>
      </w:pPr>
    </w:p>
    <w:p w:rsidR="00C12074" w:rsidRDefault="00C12074" w:rsidP="00A71016">
      <w:pPr>
        <w:ind w:left="5670"/>
        <w:rPr>
          <w:rFonts w:ascii="PT Astra Serif" w:hAnsi="PT Astra Serif"/>
          <w:sz w:val="28"/>
          <w:szCs w:val="24"/>
        </w:rPr>
      </w:pPr>
    </w:p>
    <w:p w:rsidR="00C12074" w:rsidRDefault="00C12074" w:rsidP="00A71016">
      <w:pPr>
        <w:ind w:left="5670"/>
        <w:rPr>
          <w:rFonts w:ascii="PT Astra Serif" w:hAnsi="PT Astra Serif"/>
          <w:sz w:val="28"/>
          <w:szCs w:val="24"/>
        </w:rPr>
      </w:pPr>
    </w:p>
    <w:p w:rsidR="00C12074" w:rsidRDefault="00C12074" w:rsidP="00A71016">
      <w:pPr>
        <w:ind w:left="5670"/>
        <w:rPr>
          <w:rFonts w:ascii="PT Astra Serif" w:hAnsi="PT Astra Serif"/>
          <w:sz w:val="28"/>
          <w:szCs w:val="24"/>
        </w:rPr>
      </w:pPr>
    </w:p>
    <w:p w:rsidR="00C12074" w:rsidRDefault="00C12074" w:rsidP="00A71016">
      <w:pPr>
        <w:ind w:left="5670"/>
        <w:rPr>
          <w:rFonts w:ascii="PT Astra Serif" w:hAnsi="PT Astra Serif"/>
          <w:sz w:val="28"/>
          <w:szCs w:val="24"/>
        </w:rPr>
      </w:pPr>
    </w:p>
    <w:p w:rsidR="00C12074" w:rsidRDefault="00C12074" w:rsidP="00A71016">
      <w:pPr>
        <w:ind w:left="5670"/>
        <w:rPr>
          <w:rFonts w:ascii="PT Astra Serif" w:hAnsi="PT Astra Serif"/>
          <w:sz w:val="28"/>
          <w:szCs w:val="24"/>
        </w:rPr>
      </w:pPr>
    </w:p>
    <w:p w:rsidR="00C12074" w:rsidRDefault="00C12074" w:rsidP="00A71016">
      <w:pPr>
        <w:ind w:left="5670"/>
        <w:rPr>
          <w:rFonts w:ascii="PT Astra Serif" w:hAnsi="PT Astra Serif"/>
          <w:sz w:val="28"/>
          <w:szCs w:val="24"/>
        </w:rPr>
      </w:pPr>
    </w:p>
    <w:p w:rsidR="00C12074" w:rsidRDefault="00C12074" w:rsidP="00A71016">
      <w:pPr>
        <w:ind w:left="5670"/>
        <w:rPr>
          <w:rFonts w:ascii="PT Astra Serif" w:hAnsi="PT Astra Serif"/>
          <w:sz w:val="28"/>
          <w:szCs w:val="24"/>
        </w:rPr>
      </w:pPr>
    </w:p>
    <w:p w:rsidR="00C12074" w:rsidRDefault="00C12074" w:rsidP="00A71016">
      <w:pPr>
        <w:ind w:left="5670"/>
        <w:rPr>
          <w:rFonts w:ascii="PT Astra Serif" w:hAnsi="PT Astra Serif"/>
          <w:sz w:val="28"/>
          <w:szCs w:val="24"/>
        </w:rPr>
      </w:pPr>
    </w:p>
    <w:p w:rsidR="00C12074" w:rsidRDefault="00C12074" w:rsidP="00A71016">
      <w:pPr>
        <w:ind w:left="5670"/>
        <w:rPr>
          <w:rFonts w:ascii="PT Astra Serif" w:hAnsi="PT Astra Serif"/>
          <w:sz w:val="28"/>
          <w:szCs w:val="24"/>
        </w:rPr>
      </w:pPr>
    </w:p>
    <w:p w:rsidR="00C12074" w:rsidRDefault="00C12074" w:rsidP="00A71016">
      <w:pPr>
        <w:ind w:left="5670"/>
        <w:rPr>
          <w:rFonts w:ascii="PT Astra Serif" w:hAnsi="PT Astra Serif"/>
          <w:sz w:val="28"/>
          <w:szCs w:val="24"/>
        </w:rPr>
      </w:pPr>
    </w:p>
    <w:p w:rsidR="00C12074" w:rsidRDefault="00C12074" w:rsidP="00A71016">
      <w:pPr>
        <w:ind w:left="5670"/>
        <w:rPr>
          <w:rFonts w:ascii="PT Astra Serif" w:hAnsi="PT Astra Serif"/>
          <w:sz w:val="28"/>
          <w:szCs w:val="24"/>
        </w:rPr>
      </w:pPr>
    </w:p>
    <w:p w:rsidR="00C12074" w:rsidRDefault="00C12074" w:rsidP="00A71016">
      <w:pPr>
        <w:ind w:left="5670"/>
        <w:rPr>
          <w:rFonts w:ascii="PT Astra Serif" w:hAnsi="PT Astra Serif"/>
          <w:sz w:val="28"/>
          <w:szCs w:val="24"/>
        </w:rPr>
      </w:pPr>
    </w:p>
    <w:p w:rsidR="00C12074" w:rsidRDefault="00C12074" w:rsidP="00A71016">
      <w:pPr>
        <w:ind w:left="5670"/>
        <w:rPr>
          <w:rFonts w:ascii="PT Astra Serif" w:hAnsi="PT Astra Serif"/>
          <w:sz w:val="28"/>
          <w:szCs w:val="24"/>
        </w:rPr>
      </w:pPr>
    </w:p>
    <w:p w:rsidR="00C12074" w:rsidRDefault="00C12074" w:rsidP="00A71016">
      <w:pPr>
        <w:ind w:left="5670"/>
        <w:rPr>
          <w:rFonts w:ascii="PT Astra Serif" w:hAnsi="PT Astra Serif"/>
          <w:sz w:val="28"/>
          <w:szCs w:val="24"/>
        </w:rPr>
      </w:pPr>
    </w:p>
    <w:p w:rsidR="00C12074" w:rsidRDefault="00C12074" w:rsidP="00A71016">
      <w:pPr>
        <w:ind w:left="5670"/>
        <w:rPr>
          <w:rFonts w:ascii="PT Astra Serif" w:hAnsi="PT Astra Serif"/>
          <w:sz w:val="28"/>
          <w:szCs w:val="24"/>
        </w:rPr>
      </w:pPr>
    </w:p>
    <w:p w:rsidR="00C12074" w:rsidRDefault="00C12074" w:rsidP="00A71016">
      <w:pPr>
        <w:ind w:left="5670"/>
        <w:rPr>
          <w:rFonts w:ascii="PT Astra Serif" w:hAnsi="PT Astra Serif"/>
          <w:sz w:val="28"/>
          <w:szCs w:val="24"/>
        </w:rPr>
      </w:pPr>
    </w:p>
    <w:p w:rsidR="00C12074" w:rsidRDefault="00C12074" w:rsidP="00A71016">
      <w:pPr>
        <w:ind w:left="5670"/>
        <w:rPr>
          <w:rFonts w:ascii="PT Astra Serif" w:hAnsi="PT Astra Serif"/>
          <w:sz w:val="28"/>
          <w:szCs w:val="24"/>
        </w:rPr>
      </w:pPr>
    </w:p>
    <w:p w:rsidR="00C12074" w:rsidRDefault="00C12074" w:rsidP="00A71016">
      <w:pPr>
        <w:ind w:left="5670"/>
        <w:rPr>
          <w:rFonts w:ascii="PT Astra Serif" w:hAnsi="PT Astra Serif"/>
          <w:sz w:val="28"/>
          <w:szCs w:val="24"/>
        </w:rPr>
      </w:pPr>
    </w:p>
    <w:p w:rsidR="00C12074" w:rsidRDefault="00C12074" w:rsidP="00A71016">
      <w:pPr>
        <w:ind w:left="5670"/>
        <w:rPr>
          <w:rFonts w:ascii="PT Astra Serif" w:hAnsi="PT Astra Serif"/>
          <w:sz w:val="28"/>
          <w:szCs w:val="24"/>
        </w:rPr>
      </w:pPr>
    </w:p>
    <w:p w:rsidR="00C12074" w:rsidRDefault="00C12074" w:rsidP="00A71016">
      <w:pPr>
        <w:ind w:left="5670"/>
        <w:rPr>
          <w:rFonts w:ascii="PT Astra Serif" w:hAnsi="PT Astra Serif"/>
          <w:sz w:val="28"/>
          <w:szCs w:val="24"/>
        </w:rPr>
      </w:pPr>
    </w:p>
    <w:p w:rsidR="00C12074" w:rsidRDefault="00C12074" w:rsidP="00A71016">
      <w:pPr>
        <w:ind w:left="5670"/>
        <w:rPr>
          <w:rFonts w:ascii="PT Astra Serif" w:hAnsi="PT Astra Serif"/>
          <w:sz w:val="28"/>
          <w:szCs w:val="24"/>
        </w:rPr>
      </w:pPr>
    </w:p>
    <w:p w:rsidR="00C12074" w:rsidRDefault="00C12074" w:rsidP="00A71016">
      <w:pPr>
        <w:ind w:left="5670"/>
        <w:rPr>
          <w:rFonts w:ascii="PT Astra Serif" w:hAnsi="PT Astra Serif"/>
          <w:sz w:val="28"/>
          <w:szCs w:val="24"/>
        </w:rPr>
      </w:pPr>
    </w:p>
    <w:p w:rsidR="00C12074" w:rsidRDefault="00C12074" w:rsidP="00A71016">
      <w:pPr>
        <w:ind w:left="5670"/>
        <w:rPr>
          <w:rFonts w:ascii="PT Astra Serif" w:hAnsi="PT Astra Serif"/>
          <w:sz w:val="28"/>
          <w:szCs w:val="24"/>
        </w:rPr>
      </w:pPr>
    </w:p>
    <w:p w:rsidR="00C12074" w:rsidRDefault="00C12074" w:rsidP="00A71016">
      <w:pPr>
        <w:ind w:left="5670"/>
        <w:rPr>
          <w:rFonts w:ascii="PT Astra Serif" w:hAnsi="PT Astra Serif"/>
          <w:sz w:val="28"/>
          <w:szCs w:val="24"/>
        </w:rPr>
      </w:pPr>
    </w:p>
    <w:p w:rsidR="00C12074" w:rsidRDefault="00C12074" w:rsidP="00A71016">
      <w:pPr>
        <w:ind w:left="5670"/>
        <w:rPr>
          <w:rFonts w:ascii="PT Astra Serif" w:hAnsi="PT Astra Serif"/>
          <w:sz w:val="28"/>
          <w:szCs w:val="24"/>
        </w:rPr>
      </w:pPr>
    </w:p>
    <w:p w:rsidR="00C12074" w:rsidRDefault="00C12074" w:rsidP="00A71016">
      <w:pPr>
        <w:ind w:left="5670"/>
        <w:rPr>
          <w:rFonts w:ascii="PT Astra Serif" w:hAnsi="PT Astra Serif"/>
          <w:sz w:val="28"/>
          <w:szCs w:val="24"/>
        </w:rPr>
      </w:pPr>
    </w:p>
    <w:p w:rsidR="00C12074" w:rsidRDefault="00C12074" w:rsidP="00A71016">
      <w:pPr>
        <w:ind w:left="5670"/>
        <w:rPr>
          <w:rFonts w:ascii="PT Astra Serif" w:hAnsi="PT Astra Serif"/>
          <w:sz w:val="28"/>
          <w:szCs w:val="24"/>
        </w:rPr>
      </w:pPr>
    </w:p>
    <w:p w:rsidR="00C12074" w:rsidRDefault="00C12074" w:rsidP="00A71016">
      <w:pPr>
        <w:ind w:left="5670"/>
        <w:rPr>
          <w:rFonts w:ascii="PT Astra Serif" w:hAnsi="PT Astra Serif"/>
          <w:sz w:val="28"/>
          <w:szCs w:val="24"/>
        </w:rPr>
      </w:pPr>
    </w:p>
    <w:p w:rsidR="00C12074" w:rsidRDefault="00C12074" w:rsidP="00A71016">
      <w:pPr>
        <w:ind w:left="5670"/>
        <w:rPr>
          <w:rFonts w:ascii="PT Astra Serif" w:hAnsi="PT Astra Serif"/>
          <w:sz w:val="28"/>
          <w:szCs w:val="24"/>
        </w:rPr>
      </w:pPr>
    </w:p>
    <w:p w:rsidR="00C12074" w:rsidRDefault="00C12074" w:rsidP="00A71016">
      <w:pPr>
        <w:ind w:left="5670"/>
        <w:rPr>
          <w:rFonts w:ascii="PT Astra Serif" w:hAnsi="PT Astra Serif"/>
          <w:sz w:val="28"/>
          <w:szCs w:val="24"/>
        </w:rPr>
      </w:pPr>
    </w:p>
    <w:p w:rsidR="00815868" w:rsidRDefault="00815868" w:rsidP="00A71016">
      <w:pPr>
        <w:ind w:left="5670"/>
        <w:rPr>
          <w:rFonts w:ascii="PT Astra Serif" w:hAnsi="PT Astra Serif"/>
          <w:sz w:val="28"/>
          <w:szCs w:val="24"/>
        </w:rPr>
      </w:pPr>
    </w:p>
    <w:p w:rsidR="00A6480E" w:rsidRDefault="00A6480E" w:rsidP="00A6480E">
      <w:pPr>
        <w:contextualSpacing/>
        <w:rPr>
          <w:rFonts w:ascii="PT Astra Serif" w:hAnsi="PT Astra Serif"/>
          <w:sz w:val="28"/>
          <w:szCs w:val="24"/>
        </w:rPr>
      </w:pPr>
      <w:r>
        <w:rPr>
          <w:rFonts w:ascii="PT Astra Serif" w:hAnsi="PT Astra Serif"/>
        </w:rPr>
        <w:t>В</w:t>
      </w:r>
      <w:r w:rsidRPr="00FB4608">
        <w:rPr>
          <w:rFonts w:ascii="PT Astra Serif" w:hAnsi="PT Astra Serif"/>
        </w:rPr>
        <w:t>оронин Дмитрий Владимирович</w:t>
      </w:r>
    </w:p>
    <w:p w:rsidR="00C12074" w:rsidRPr="00FB4608" w:rsidRDefault="00C12074" w:rsidP="00C12074">
      <w:pPr>
        <w:ind w:left="5670"/>
        <w:rPr>
          <w:rFonts w:ascii="PT Astra Serif" w:hAnsi="PT Astra Serif"/>
          <w:sz w:val="28"/>
          <w:szCs w:val="24"/>
        </w:rPr>
      </w:pPr>
      <w:r w:rsidRPr="00FB4608">
        <w:rPr>
          <w:rFonts w:ascii="PT Astra Serif" w:hAnsi="PT Astra Serif"/>
          <w:sz w:val="28"/>
          <w:szCs w:val="24"/>
        </w:rPr>
        <w:lastRenderedPageBreak/>
        <w:t>Приложение № 1</w:t>
      </w:r>
    </w:p>
    <w:p w:rsidR="00C12074" w:rsidRPr="00FB4608" w:rsidRDefault="00C12074" w:rsidP="00C12074">
      <w:pPr>
        <w:ind w:left="5670"/>
        <w:rPr>
          <w:rFonts w:ascii="PT Astra Serif" w:hAnsi="PT Astra Serif"/>
          <w:sz w:val="28"/>
          <w:szCs w:val="24"/>
        </w:rPr>
      </w:pPr>
      <w:r w:rsidRPr="00FB4608">
        <w:rPr>
          <w:rFonts w:ascii="PT Astra Serif" w:hAnsi="PT Astra Serif"/>
          <w:sz w:val="28"/>
          <w:szCs w:val="24"/>
        </w:rPr>
        <w:t xml:space="preserve">Утверждено постановлением Администрации Ключевского района от </w:t>
      </w:r>
      <w:r>
        <w:rPr>
          <w:rFonts w:ascii="PT Astra Serif" w:hAnsi="PT Astra Serif"/>
          <w:sz w:val="28"/>
          <w:szCs w:val="24"/>
        </w:rPr>
        <w:t>29.02.</w:t>
      </w:r>
      <w:r w:rsidRPr="00FB4608">
        <w:rPr>
          <w:rFonts w:ascii="PT Astra Serif" w:hAnsi="PT Astra Serif"/>
          <w:sz w:val="28"/>
          <w:szCs w:val="24"/>
        </w:rPr>
        <w:t xml:space="preserve">2024 № </w:t>
      </w:r>
      <w:r>
        <w:rPr>
          <w:rFonts w:ascii="PT Astra Serif" w:hAnsi="PT Astra Serif"/>
          <w:sz w:val="28"/>
          <w:szCs w:val="24"/>
        </w:rPr>
        <w:t>98</w:t>
      </w:r>
    </w:p>
    <w:p w:rsidR="00C12074" w:rsidRPr="00FB4608" w:rsidRDefault="00C12074" w:rsidP="00C12074">
      <w:pPr>
        <w:jc w:val="center"/>
        <w:rPr>
          <w:rFonts w:ascii="PT Astra Serif" w:hAnsi="PT Astra Serif"/>
          <w:sz w:val="28"/>
          <w:szCs w:val="28"/>
        </w:rPr>
      </w:pPr>
    </w:p>
    <w:p w:rsidR="00C12074" w:rsidRPr="00870578" w:rsidRDefault="00C12074" w:rsidP="00C12074">
      <w:pPr>
        <w:ind w:left="567" w:right="-428" w:hanging="567"/>
        <w:jc w:val="center"/>
        <w:rPr>
          <w:rFonts w:ascii="PT Astra Serif" w:hAnsi="PT Astra Serif"/>
          <w:color w:val="000000"/>
          <w:sz w:val="28"/>
          <w:szCs w:val="28"/>
        </w:rPr>
      </w:pPr>
      <w:r w:rsidRPr="00870578">
        <w:rPr>
          <w:rFonts w:ascii="PT Astra Serif" w:hAnsi="PT Astra Serif"/>
          <w:color w:val="000000"/>
          <w:sz w:val="28"/>
          <w:szCs w:val="28"/>
        </w:rPr>
        <w:t>ПОЛОЖЕНИЕ</w:t>
      </w:r>
    </w:p>
    <w:p w:rsidR="00C12074" w:rsidRPr="00870578" w:rsidRDefault="00C12074" w:rsidP="00C12074">
      <w:pPr>
        <w:ind w:left="567" w:right="-428" w:hanging="567"/>
        <w:jc w:val="center"/>
        <w:rPr>
          <w:rFonts w:ascii="PT Astra Serif" w:hAnsi="PT Astra Serif"/>
          <w:color w:val="000000"/>
          <w:sz w:val="28"/>
          <w:szCs w:val="28"/>
        </w:rPr>
      </w:pPr>
      <w:r w:rsidRPr="00870578">
        <w:rPr>
          <w:rFonts w:ascii="PT Astra Serif" w:hAnsi="PT Astra Serif"/>
          <w:color w:val="000000"/>
          <w:sz w:val="28"/>
          <w:szCs w:val="28"/>
        </w:rPr>
        <w:t xml:space="preserve">об эвакуационной комиссии муниципального образования </w:t>
      </w:r>
      <w:r>
        <w:rPr>
          <w:rFonts w:ascii="PT Astra Serif" w:hAnsi="PT Astra Serif"/>
          <w:color w:val="000000"/>
          <w:sz w:val="28"/>
          <w:szCs w:val="28"/>
        </w:rPr>
        <w:t>Ключевский</w:t>
      </w:r>
      <w:r w:rsidRPr="00870578">
        <w:rPr>
          <w:rFonts w:ascii="PT Astra Serif" w:hAnsi="PT Astra Serif"/>
          <w:color w:val="000000"/>
          <w:sz w:val="28"/>
          <w:szCs w:val="28"/>
        </w:rPr>
        <w:t xml:space="preserve"> район Алтайского края</w:t>
      </w:r>
    </w:p>
    <w:p w:rsidR="00C12074" w:rsidRPr="00870578" w:rsidRDefault="00C12074" w:rsidP="00C12074">
      <w:pPr>
        <w:ind w:left="567" w:right="-852" w:firstLine="709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C12074" w:rsidRPr="00870578" w:rsidRDefault="00C12074" w:rsidP="00C12074">
      <w:pPr>
        <w:tabs>
          <w:tab w:val="left" w:pos="0"/>
        </w:tabs>
        <w:suppressAutoHyphens/>
        <w:spacing w:line="300" w:lineRule="auto"/>
        <w:ind w:right="-426" w:firstLine="709"/>
        <w:jc w:val="both"/>
        <w:rPr>
          <w:rFonts w:ascii="PT Astra Serif" w:hAnsi="PT Astra Serif"/>
          <w:sz w:val="28"/>
        </w:rPr>
      </w:pPr>
      <w:r w:rsidRPr="00870578">
        <w:rPr>
          <w:rFonts w:ascii="PT Astra Serif" w:hAnsi="PT Astra Serif"/>
          <w:sz w:val="28"/>
        </w:rPr>
        <w:t>1. Общие положения</w:t>
      </w:r>
    </w:p>
    <w:p w:rsidR="00C12074" w:rsidRPr="00870578" w:rsidRDefault="00C12074" w:rsidP="00C12074">
      <w:pPr>
        <w:tabs>
          <w:tab w:val="left" w:pos="0"/>
        </w:tabs>
        <w:suppressAutoHyphens/>
        <w:spacing w:line="300" w:lineRule="auto"/>
        <w:ind w:right="-426" w:firstLine="709"/>
        <w:jc w:val="both"/>
        <w:rPr>
          <w:rFonts w:ascii="PT Astra Serif" w:hAnsi="PT Astra Serif"/>
          <w:sz w:val="28"/>
        </w:rPr>
      </w:pPr>
      <w:r w:rsidRPr="00870578">
        <w:rPr>
          <w:rFonts w:ascii="PT Astra Serif" w:hAnsi="PT Astra Serif"/>
          <w:sz w:val="28"/>
        </w:rPr>
        <w:t xml:space="preserve">1.1. Эвакуационная комиссия муниципального образования </w:t>
      </w:r>
      <w:r>
        <w:rPr>
          <w:rFonts w:ascii="PT Astra Serif" w:hAnsi="PT Astra Serif"/>
          <w:sz w:val="28"/>
        </w:rPr>
        <w:t>Ключевский</w:t>
      </w:r>
      <w:r w:rsidRPr="00870578">
        <w:rPr>
          <w:rFonts w:ascii="PT Astra Serif" w:hAnsi="PT Astra Serif"/>
          <w:sz w:val="28"/>
        </w:rPr>
        <w:t xml:space="preserve"> район Алтайского края (далее – комиссия) создается Администрацией </w:t>
      </w:r>
      <w:r>
        <w:rPr>
          <w:rFonts w:ascii="PT Astra Serif" w:hAnsi="PT Astra Serif"/>
          <w:sz w:val="28"/>
        </w:rPr>
        <w:t>Ключевского</w:t>
      </w:r>
      <w:r w:rsidRPr="00870578">
        <w:rPr>
          <w:rFonts w:ascii="PT Astra Serif" w:hAnsi="PT Astra Serif"/>
          <w:sz w:val="28"/>
        </w:rPr>
        <w:t xml:space="preserve"> района Алтайского края (далее - Администрация) в целях организации планирования и контроля выполнения мероприятий по рассредоточению и эвакуации населения, материальных и культурных ценностей в военное время и является постоянно действующим организующим и консультативным органом.</w:t>
      </w:r>
    </w:p>
    <w:p w:rsidR="00C12074" w:rsidRPr="00870578" w:rsidRDefault="00C12074" w:rsidP="00C12074">
      <w:pPr>
        <w:tabs>
          <w:tab w:val="left" w:pos="0"/>
        </w:tabs>
        <w:suppressAutoHyphens/>
        <w:spacing w:line="300" w:lineRule="auto"/>
        <w:ind w:right="-426" w:firstLine="709"/>
        <w:jc w:val="both"/>
        <w:rPr>
          <w:rFonts w:ascii="PT Astra Serif" w:hAnsi="PT Astra Serif"/>
          <w:sz w:val="28"/>
        </w:rPr>
      </w:pPr>
      <w:r w:rsidRPr="00870578">
        <w:rPr>
          <w:rFonts w:ascii="PT Astra Serif" w:hAnsi="PT Astra Serif"/>
          <w:sz w:val="28"/>
        </w:rPr>
        <w:t>1.2. Комиссия создается заблаговременно (в мирное время) для непосредственной подготовки, планирования и проведения эвакуационных мероприятий.</w:t>
      </w:r>
    </w:p>
    <w:p w:rsidR="00C12074" w:rsidRPr="00870578" w:rsidRDefault="00C12074" w:rsidP="00C12074">
      <w:pPr>
        <w:tabs>
          <w:tab w:val="left" w:pos="0"/>
        </w:tabs>
        <w:suppressAutoHyphens/>
        <w:spacing w:line="300" w:lineRule="auto"/>
        <w:ind w:right="-426" w:firstLine="709"/>
        <w:jc w:val="both"/>
        <w:rPr>
          <w:rFonts w:ascii="PT Astra Serif" w:hAnsi="PT Astra Serif"/>
          <w:sz w:val="28"/>
        </w:rPr>
      </w:pPr>
      <w:r w:rsidRPr="00870578">
        <w:rPr>
          <w:rFonts w:ascii="PT Astra Serif" w:hAnsi="PT Astra Serif"/>
          <w:sz w:val="28"/>
        </w:rPr>
        <w:t>1.3. Общее руководство деятельностью комиссии осуществляет председатель эвакуационной комиссии.</w:t>
      </w:r>
    </w:p>
    <w:p w:rsidR="00C12074" w:rsidRPr="00870578" w:rsidRDefault="00C12074" w:rsidP="00C12074">
      <w:pPr>
        <w:tabs>
          <w:tab w:val="left" w:pos="0"/>
        </w:tabs>
        <w:suppressAutoHyphens/>
        <w:spacing w:line="300" w:lineRule="auto"/>
        <w:ind w:right="-426" w:firstLine="709"/>
        <w:jc w:val="both"/>
        <w:rPr>
          <w:rFonts w:ascii="PT Astra Serif" w:hAnsi="PT Astra Serif"/>
          <w:sz w:val="28"/>
        </w:rPr>
      </w:pPr>
      <w:r w:rsidRPr="00870578">
        <w:rPr>
          <w:rFonts w:ascii="PT Astra Serif" w:hAnsi="PT Astra Serif"/>
          <w:sz w:val="28"/>
        </w:rPr>
        <w:t>1.4. В состав комиссии назначаются лица руководящего состава и сотрудники Администрации, транспортных организаций, социального обеспечения, здравоохранения, внутренних дел, связи, военного комиссариата.</w:t>
      </w:r>
    </w:p>
    <w:p w:rsidR="00C12074" w:rsidRPr="00870578" w:rsidRDefault="00C12074" w:rsidP="00C12074">
      <w:pPr>
        <w:tabs>
          <w:tab w:val="left" w:pos="0"/>
        </w:tabs>
        <w:suppressAutoHyphens/>
        <w:spacing w:line="300" w:lineRule="auto"/>
        <w:ind w:right="-426" w:firstLine="709"/>
        <w:jc w:val="both"/>
        <w:rPr>
          <w:rFonts w:ascii="PT Astra Serif" w:hAnsi="PT Astra Serif"/>
          <w:sz w:val="28"/>
        </w:rPr>
      </w:pPr>
      <w:r w:rsidRPr="00870578">
        <w:rPr>
          <w:rFonts w:ascii="PT Astra Serif" w:hAnsi="PT Astra Serif"/>
          <w:sz w:val="28"/>
        </w:rPr>
        <w:t>2. Основные задачи комиссии</w:t>
      </w:r>
    </w:p>
    <w:p w:rsidR="00C12074" w:rsidRPr="00870578" w:rsidRDefault="00C12074" w:rsidP="00C12074">
      <w:pPr>
        <w:tabs>
          <w:tab w:val="left" w:pos="0"/>
        </w:tabs>
        <w:suppressAutoHyphens/>
        <w:spacing w:line="300" w:lineRule="auto"/>
        <w:ind w:right="-426" w:firstLine="709"/>
        <w:jc w:val="both"/>
        <w:rPr>
          <w:rFonts w:ascii="PT Astra Serif" w:hAnsi="PT Astra Serif"/>
          <w:sz w:val="28"/>
        </w:rPr>
      </w:pPr>
      <w:r w:rsidRPr="00870578">
        <w:rPr>
          <w:rFonts w:ascii="PT Astra Serif" w:hAnsi="PT Astra Serif"/>
          <w:sz w:val="28"/>
        </w:rPr>
        <w:t>2.1. В мирное время на комиссию возлагается:</w:t>
      </w:r>
    </w:p>
    <w:p w:rsidR="00C12074" w:rsidRPr="00870578" w:rsidRDefault="00C12074" w:rsidP="00C12074">
      <w:pPr>
        <w:tabs>
          <w:tab w:val="left" w:pos="0"/>
        </w:tabs>
        <w:suppressAutoHyphens/>
        <w:spacing w:line="300" w:lineRule="auto"/>
        <w:ind w:right="-426" w:firstLine="709"/>
        <w:jc w:val="both"/>
        <w:rPr>
          <w:rFonts w:ascii="PT Astra Serif" w:hAnsi="PT Astra Serif"/>
          <w:sz w:val="28"/>
        </w:rPr>
      </w:pPr>
      <w:r w:rsidRPr="00870578">
        <w:rPr>
          <w:rFonts w:ascii="PT Astra Serif" w:hAnsi="PT Astra Serif"/>
          <w:sz w:val="28"/>
        </w:rPr>
        <w:t>2.1.1. разработка совместно с административными и хозяйственными органами планов всестороннего обеспечения эвакомероприятий и мероприятий по подготовке к размещению эвакуируемого населения в безопасном районе;</w:t>
      </w:r>
    </w:p>
    <w:p w:rsidR="00C12074" w:rsidRPr="00870578" w:rsidRDefault="00C12074" w:rsidP="00C12074">
      <w:pPr>
        <w:tabs>
          <w:tab w:val="left" w:pos="0"/>
        </w:tabs>
        <w:suppressAutoHyphens/>
        <w:spacing w:line="300" w:lineRule="auto"/>
        <w:ind w:right="-426" w:firstLine="709"/>
        <w:jc w:val="both"/>
        <w:rPr>
          <w:rFonts w:ascii="PT Astra Serif" w:hAnsi="PT Astra Serif"/>
          <w:sz w:val="28"/>
        </w:rPr>
      </w:pPr>
      <w:r w:rsidRPr="00870578">
        <w:rPr>
          <w:rFonts w:ascii="PT Astra Serif" w:hAnsi="PT Astra Serif"/>
          <w:sz w:val="28"/>
        </w:rPr>
        <w:t>2.1.2. контроль за созданием, комплектованием и подготовкой сотрудников подчиненных эвакуационных органов;</w:t>
      </w:r>
    </w:p>
    <w:p w:rsidR="00C12074" w:rsidRPr="00870578" w:rsidRDefault="00C12074" w:rsidP="00C12074">
      <w:pPr>
        <w:tabs>
          <w:tab w:val="left" w:pos="0"/>
        </w:tabs>
        <w:suppressAutoHyphens/>
        <w:spacing w:line="300" w:lineRule="auto"/>
        <w:ind w:right="-426" w:firstLine="709"/>
        <w:jc w:val="both"/>
        <w:rPr>
          <w:rFonts w:ascii="PT Astra Serif" w:hAnsi="PT Astra Serif"/>
          <w:sz w:val="28"/>
        </w:rPr>
      </w:pPr>
      <w:r w:rsidRPr="00870578">
        <w:rPr>
          <w:rFonts w:ascii="PT Astra Serif" w:hAnsi="PT Astra Serif"/>
          <w:sz w:val="28"/>
        </w:rPr>
        <w:t>2.1.3. определение количества и выбор мест размещения (дислокации) приемных эвакуационных пунктов (далее – ПЭП);</w:t>
      </w:r>
    </w:p>
    <w:p w:rsidR="00C12074" w:rsidRPr="00870578" w:rsidRDefault="00C12074" w:rsidP="00C12074">
      <w:pPr>
        <w:tabs>
          <w:tab w:val="left" w:pos="0"/>
        </w:tabs>
        <w:suppressAutoHyphens/>
        <w:spacing w:line="300" w:lineRule="auto"/>
        <w:ind w:right="-426" w:firstLine="709"/>
        <w:jc w:val="both"/>
        <w:rPr>
          <w:rFonts w:ascii="PT Astra Serif" w:hAnsi="PT Astra Serif"/>
          <w:sz w:val="28"/>
        </w:rPr>
      </w:pPr>
      <w:r w:rsidRPr="00870578">
        <w:rPr>
          <w:rFonts w:ascii="PT Astra Serif" w:hAnsi="PT Astra Serif"/>
          <w:sz w:val="28"/>
        </w:rPr>
        <w:t>2.1.4. контроль за ходом разработки планов размещения эваконаселения в безопасном районе;</w:t>
      </w:r>
    </w:p>
    <w:p w:rsidR="00C12074" w:rsidRPr="00870578" w:rsidRDefault="00C12074" w:rsidP="00C12074">
      <w:pPr>
        <w:tabs>
          <w:tab w:val="left" w:pos="0"/>
        </w:tabs>
        <w:suppressAutoHyphens/>
        <w:spacing w:line="300" w:lineRule="auto"/>
        <w:ind w:right="-426" w:firstLine="709"/>
        <w:jc w:val="both"/>
        <w:rPr>
          <w:rFonts w:ascii="PT Astra Serif" w:hAnsi="PT Astra Serif"/>
          <w:sz w:val="28"/>
        </w:rPr>
      </w:pPr>
      <w:r w:rsidRPr="00870578">
        <w:rPr>
          <w:rFonts w:ascii="PT Astra Serif" w:hAnsi="PT Astra Serif"/>
          <w:sz w:val="28"/>
        </w:rPr>
        <w:t xml:space="preserve">2.1.5. ведение учета транспортных средств организаций </w:t>
      </w:r>
      <w:r>
        <w:rPr>
          <w:rFonts w:ascii="PT Astra Serif" w:hAnsi="PT Astra Serif"/>
          <w:sz w:val="28"/>
        </w:rPr>
        <w:t>Ключевского</w:t>
      </w:r>
      <w:r w:rsidRPr="00870578">
        <w:rPr>
          <w:rFonts w:ascii="PT Astra Serif" w:hAnsi="PT Astra Serif"/>
          <w:sz w:val="28"/>
        </w:rPr>
        <w:t xml:space="preserve"> района и распределение их между ПЭП для обеспечения перевозок населения </w:t>
      </w:r>
      <w:r>
        <w:rPr>
          <w:rFonts w:ascii="PT Astra Serif" w:hAnsi="PT Astra Serif"/>
          <w:sz w:val="28"/>
        </w:rPr>
        <w:t>Ключевского</w:t>
      </w:r>
      <w:r w:rsidRPr="00870578">
        <w:rPr>
          <w:rFonts w:ascii="PT Astra Serif" w:hAnsi="PT Astra Serif"/>
          <w:sz w:val="28"/>
        </w:rPr>
        <w:t xml:space="preserve"> района при рассредоточении и эвакуации его в ПЭП сельских поселений района;</w:t>
      </w:r>
    </w:p>
    <w:p w:rsidR="00C12074" w:rsidRPr="00870578" w:rsidRDefault="00C12074" w:rsidP="00C12074">
      <w:pPr>
        <w:tabs>
          <w:tab w:val="left" w:pos="0"/>
        </w:tabs>
        <w:suppressAutoHyphens/>
        <w:spacing w:line="300" w:lineRule="auto"/>
        <w:ind w:right="-426" w:firstLine="709"/>
        <w:jc w:val="both"/>
        <w:rPr>
          <w:rFonts w:ascii="PT Astra Serif" w:hAnsi="PT Astra Serif"/>
          <w:sz w:val="28"/>
        </w:rPr>
      </w:pPr>
      <w:r w:rsidRPr="00870578">
        <w:rPr>
          <w:rFonts w:ascii="PT Astra Serif" w:hAnsi="PT Astra Serif"/>
          <w:sz w:val="28"/>
        </w:rPr>
        <w:lastRenderedPageBreak/>
        <w:t>2.1.6. ведение учета населения района и организаций, подлежащих рассредоточению и эвакуации;</w:t>
      </w:r>
    </w:p>
    <w:p w:rsidR="00C12074" w:rsidRPr="00870578" w:rsidRDefault="00C12074" w:rsidP="00C12074">
      <w:pPr>
        <w:tabs>
          <w:tab w:val="left" w:pos="0"/>
        </w:tabs>
        <w:suppressAutoHyphens/>
        <w:spacing w:line="300" w:lineRule="auto"/>
        <w:ind w:right="-426" w:firstLine="709"/>
        <w:jc w:val="both"/>
        <w:rPr>
          <w:rFonts w:ascii="PT Astra Serif" w:hAnsi="PT Astra Serif"/>
          <w:sz w:val="28"/>
        </w:rPr>
      </w:pPr>
      <w:r w:rsidRPr="00870578">
        <w:rPr>
          <w:rFonts w:ascii="PT Astra Serif" w:hAnsi="PT Astra Serif"/>
          <w:sz w:val="28"/>
        </w:rPr>
        <w:t>2.1.7. взаимодействие с</w:t>
      </w:r>
      <w:r>
        <w:rPr>
          <w:rFonts w:ascii="PT Astra Serif" w:hAnsi="PT Astra Serif"/>
          <w:sz w:val="28"/>
        </w:rPr>
        <w:t xml:space="preserve"> в</w:t>
      </w:r>
      <w:r w:rsidRPr="00870578">
        <w:rPr>
          <w:rFonts w:ascii="PT Astra Serif" w:hAnsi="PT Astra Serif"/>
          <w:sz w:val="28"/>
        </w:rPr>
        <w:t xml:space="preserve">оенным комиссариатом по </w:t>
      </w:r>
      <w:r>
        <w:rPr>
          <w:rFonts w:ascii="PT Astra Serif" w:hAnsi="PT Astra Serif"/>
          <w:sz w:val="28"/>
        </w:rPr>
        <w:t>Кулундинскому</w:t>
      </w:r>
      <w:r w:rsidRPr="00870578">
        <w:rPr>
          <w:rFonts w:ascii="PT Astra Serif" w:hAnsi="PT Astra Serif"/>
          <w:sz w:val="28"/>
        </w:rPr>
        <w:t xml:space="preserve"> и </w:t>
      </w:r>
      <w:r>
        <w:rPr>
          <w:rFonts w:ascii="PT Astra Serif" w:hAnsi="PT Astra Serif"/>
          <w:sz w:val="28"/>
        </w:rPr>
        <w:t>Ключевскому</w:t>
      </w:r>
      <w:r w:rsidRPr="00870578">
        <w:rPr>
          <w:rFonts w:ascii="PT Astra Serif" w:hAnsi="PT Astra Serif"/>
          <w:sz w:val="28"/>
        </w:rPr>
        <w:t xml:space="preserve"> районам по вопросам планирования, обеспечения и проведения эвакомероприятий;</w:t>
      </w:r>
    </w:p>
    <w:p w:rsidR="00C12074" w:rsidRPr="00870578" w:rsidRDefault="00C12074" w:rsidP="00C12074">
      <w:pPr>
        <w:tabs>
          <w:tab w:val="left" w:pos="0"/>
        </w:tabs>
        <w:suppressAutoHyphens/>
        <w:spacing w:line="300" w:lineRule="auto"/>
        <w:ind w:right="-426" w:firstLine="709"/>
        <w:jc w:val="both"/>
        <w:rPr>
          <w:rFonts w:ascii="PT Astra Serif" w:hAnsi="PT Astra Serif"/>
          <w:sz w:val="28"/>
        </w:rPr>
      </w:pPr>
      <w:r w:rsidRPr="00870578">
        <w:rPr>
          <w:rFonts w:ascii="PT Astra Serif" w:hAnsi="PT Astra Serif"/>
          <w:sz w:val="28"/>
        </w:rPr>
        <w:t>2.1.8. участие в учениях по гражданской обороне с целью проверки реальности разрабатываемых планов и приобретения практических навыков по организации и проведению эвакомероприятий;</w:t>
      </w:r>
    </w:p>
    <w:p w:rsidR="00C12074" w:rsidRPr="00870578" w:rsidRDefault="00C12074" w:rsidP="00C12074">
      <w:pPr>
        <w:tabs>
          <w:tab w:val="left" w:pos="0"/>
        </w:tabs>
        <w:suppressAutoHyphens/>
        <w:spacing w:line="300" w:lineRule="auto"/>
        <w:ind w:right="-426" w:firstLine="709"/>
        <w:jc w:val="both"/>
        <w:rPr>
          <w:rFonts w:ascii="PT Astra Serif" w:hAnsi="PT Astra Serif"/>
          <w:sz w:val="28"/>
        </w:rPr>
      </w:pPr>
      <w:r w:rsidRPr="00870578">
        <w:rPr>
          <w:rFonts w:ascii="PT Astra Serif" w:hAnsi="PT Astra Serif"/>
          <w:sz w:val="28"/>
        </w:rPr>
        <w:t xml:space="preserve">2.1.9. организация проверок эвакуационных комиссии, созданных в организациях и учреждениях </w:t>
      </w:r>
      <w:r>
        <w:rPr>
          <w:rFonts w:ascii="PT Astra Serif" w:hAnsi="PT Astra Serif"/>
          <w:sz w:val="28"/>
        </w:rPr>
        <w:t>Ключевского</w:t>
      </w:r>
      <w:r w:rsidRPr="00870578">
        <w:rPr>
          <w:rFonts w:ascii="PT Astra Serif" w:hAnsi="PT Astra Serif"/>
          <w:sz w:val="28"/>
        </w:rPr>
        <w:t xml:space="preserve"> района (далее – подчиненных эвакуационных органов);</w:t>
      </w:r>
    </w:p>
    <w:p w:rsidR="00C12074" w:rsidRPr="00870578" w:rsidRDefault="00C12074" w:rsidP="00C12074">
      <w:pPr>
        <w:tabs>
          <w:tab w:val="left" w:pos="0"/>
        </w:tabs>
        <w:suppressAutoHyphens/>
        <w:spacing w:line="300" w:lineRule="auto"/>
        <w:ind w:right="-426" w:firstLine="709"/>
        <w:jc w:val="both"/>
        <w:rPr>
          <w:rFonts w:ascii="PT Astra Serif" w:hAnsi="PT Astra Serif"/>
          <w:sz w:val="28"/>
        </w:rPr>
      </w:pPr>
      <w:r w:rsidRPr="00870578">
        <w:rPr>
          <w:rFonts w:ascii="PT Astra Serif" w:hAnsi="PT Astra Serif"/>
          <w:sz w:val="28"/>
        </w:rPr>
        <w:t>2.1.10. разработка и учет эвакуационных документов;</w:t>
      </w:r>
    </w:p>
    <w:p w:rsidR="00C12074" w:rsidRPr="00870578" w:rsidRDefault="00C12074" w:rsidP="00C12074">
      <w:pPr>
        <w:tabs>
          <w:tab w:val="left" w:pos="0"/>
        </w:tabs>
        <w:suppressAutoHyphens/>
        <w:spacing w:line="300" w:lineRule="auto"/>
        <w:ind w:right="-426" w:firstLine="709"/>
        <w:jc w:val="both"/>
        <w:rPr>
          <w:rFonts w:ascii="PT Astra Serif" w:hAnsi="PT Astra Serif"/>
          <w:sz w:val="28"/>
        </w:rPr>
      </w:pPr>
      <w:r w:rsidRPr="00870578">
        <w:rPr>
          <w:rFonts w:ascii="PT Astra Serif" w:hAnsi="PT Astra Serif"/>
          <w:sz w:val="28"/>
        </w:rPr>
        <w:t>2.2. При переводе гражданской обороны с мирного на военное положение:</w:t>
      </w:r>
    </w:p>
    <w:p w:rsidR="00C12074" w:rsidRPr="00870578" w:rsidRDefault="00C12074" w:rsidP="00C12074">
      <w:pPr>
        <w:tabs>
          <w:tab w:val="left" w:pos="0"/>
        </w:tabs>
        <w:suppressAutoHyphens/>
        <w:spacing w:line="300" w:lineRule="auto"/>
        <w:ind w:right="-426" w:firstLine="709"/>
        <w:jc w:val="both"/>
        <w:rPr>
          <w:rFonts w:ascii="PT Astra Serif" w:hAnsi="PT Astra Serif"/>
          <w:sz w:val="28"/>
        </w:rPr>
      </w:pPr>
      <w:r w:rsidRPr="00870578">
        <w:rPr>
          <w:rFonts w:ascii="PT Astra Serif" w:hAnsi="PT Astra Serif"/>
          <w:sz w:val="28"/>
        </w:rPr>
        <w:t>2.2.1. контроль за приведением в готовность эвакуационных органов, проверка схем оповещения и связи;</w:t>
      </w:r>
    </w:p>
    <w:p w:rsidR="00C12074" w:rsidRPr="00870578" w:rsidRDefault="00C12074" w:rsidP="00C12074">
      <w:pPr>
        <w:tabs>
          <w:tab w:val="left" w:pos="0"/>
        </w:tabs>
        <w:suppressAutoHyphens/>
        <w:spacing w:line="300" w:lineRule="auto"/>
        <w:ind w:right="-426" w:firstLine="709"/>
        <w:jc w:val="both"/>
        <w:rPr>
          <w:rFonts w:ascii="PT Astra Serif" w:hAnsi="PT Astra Serif"/>
          <w:sz w:val="28"/>
        </w:rPr>
      </w:pPr>
      <w:r w:rsidRPr="00870578">
        <w:rPr>
          <w:rFonts w:ascii="PT Astra Serif" w:hAnsi="PT Astra Serif"/>
          <w:sz w:val="28"/>
        </w:rPr>
        <w:t>2.2.2. уточнение категорий и численности населения, подлежащего частичной и полной эвакуации;</w:t>
      </w:r>
    </w:p>
    <w:p w:rsidR="00C12074" w:rsidRPr="00870578" w:rsidRDefault="00C12074" w:rsidP="00C12074">
      <w:pPr>
        <w:tabs>
          <w:tab w:val="left" w:pos="0"/>
        </w:tabs>
        <w:suppressAutoHyphens/>
        <w:spacing w:line="300" w:lineRule="auto"/>
        <w:ind w:right="-426" w:firstLine="709"/>
        <w:jc w:val="both"/>
        <w:rPr>
          <w:rFonts w:ascii="PT Astra Serif" w:hAnsi="PT Astra Serif"/>
          <w:sz w:val="28"/>
        </w:rPr>
      </w:pPr>
      <w:r w:rsidRPr="00870578">
        <w:rPr>
          <w:rFonts w:ascii="PT Astra Serif" w:hAnsi="PT Astra Serif"/>
          <w:sz w:val="28"/>
        </w:rPr>
        <w:t>2.2.3. организация подготовки к развертыванию ПЭП;</w:t>
      </w:r>
    </w:p>
    <w:p w:rsidR="00C12074" w:rsidRPr="00870578" w:rsidRDefault="00C12074" w:rsidP="00C12074">
      <w:pPr>
        <w:tabs>
          <w:tab w:val="left" w:pos="0"/>
        </w:tabs>
        <w:suppressAutoHyphens/>
        <w:spacing w:line="300" w:lineRule="auto"/>
        <w:ind w:right="-426" w:firstLine="709"/>
        <w:jc w:val="both"/>
        <w:rPr>
          <w:rFonts w:ascii="PT Astra Serif" w:hAnsi="PT Astra Serif"/>
          <w:sz w:val="28"/>
        </w:rPr>
      </w:pPr>
      <w:r w:rsidRPr="00870578">
        <w:rPr>
          <w:rFonts w:ascii="PT Astra Serif" w:hAnsi="PT Astra Serif"/>
          <w:sz w:val="28"/>
        </w:rPr>
        <w:t>2.2.4. организация контроля за подготовкой транспортных средств к эвакуационным перевозкам людей;</w:t>
      </w:r>
    </w:p>
    <w:p w:rsidR="00C12074" w:rsidRPr="00870578" w:rsidRDefault="00C12074" w:rsidP="00C12074">
      <w:pPr>
        <w:tabs>
          <w:tab w:val="left" w:pos="0"/>
        </w:tabs>
        <w:suppressAutoHyphens/>
        <w:spacing w:line="300" w:lineRule="auto"/>
        <w:ind w:right="-426" w:firstLine="709"/>
        <w:jc w:val="both"/>
        <w:rPr>
          <w:rFonts w:ascii="PT Astra Serif" w:hAnsi="PT Astra Serif"/>
          <w:sz w:val="28"/>
        </w:rPr>
      </w:pPr>
      <w:r w:rsidRPr="00870578">
        <w:rPr>
          <w:rFonts w:ascii="PT Astra Serif" w:hAnsi="PT Astra Serif"/>
          <w:sz w:val="28"/>
        </w:rPr>
        <w:t>2.2.5. уточнение совместно с транспортными организациями порядка использования всех видов транспорта, выделяемого для вывоза населения с пунктов промежуточной эвакуации в пункты его размещения на территории района;</w:t>
      </w:r>
    </w:p>
    <w:p w:rsidR="00C12074" w:rsidRPr="00870578" w:rsidRDefault="00C12074" w:rsidP="00C12074">
      <w:pPr>
        <w:tabs>
          <w:tab w:val="left" w:pos="0"/>
        </w:tabs>
        <w:suppressAutoHyphens/>
        <w:spacing w:line="300" w:lineRule="auto"/>
        <w:ind w:right="-426" w:firstLine="709"/>
        <w:jc w:val="both"/>
        <w:rPr>
          <w:rFonts w:ascii="PT Astra Serif" w:hAnsi="PT Astra Serif"/>
          <w:sz w:val="28"/>
        </w:rPr>
      </w:pPr>
      <w:r w:rsidRPr="00870578">
        <w:rPr>
          <w:rFonts w:ascii="PT Astra Serif" w:hAnsi="PT Astra Serif"/>
          <w:sz w:val="28"/>
        </w:rPr>
        <w:t>2.2.6. уточнение с эвакоорганами и эвакоприемными комиссиями планов приема, размещения и обеспечения населения в безопасном районе;</w:t>
      </w:r>
    </w:p>
    <w:p w:rsidR="00C12074" w:rsidRPr="00870578" w:rsidRDefault="00C12074" w:rsidP="00C12074">
      <w:pPr>
        <w:tabs>
          <w:tab w:val="left" w:pos="0"/>
        </w:tabs>
        <w:suppressAutoHyphens/>
        <w:spacing w:line="300" w:lineRule="auto"/>
        <w:ind w:right="-426" w:firstLine="709"/>
        <w:jc w:val="both"/>
        <w:rPr>
          <w:rFonts w:ascii="PT Astra Serif" w:hAnsi="PT Astra Serif"/>
          <w:sz w:val="28"/>
        </w:rPr>
      </w:pPr>
      <w:r w:rsidRPr="00870578">
        <w:rPr>
          <w:rFonts w:ascii="PT Astra Serif" w:hAnsi="PT Astra Serif"/>
          <w:sz w:val="28"/>
        </w:rPr>
        <w:t>2.3. С получением распоряжения на проведение эвакомероприятий:</w:t>
      </w:r>
    </w:p>
    <w:p w:rsidR="00C12074" w:rsidRPr="00870578" w:rsidRDefault="00C12074" w:rsidP="00C12074">
      <w:pPr>
        <w:tabs>
          <w:tab w:val="left" w:pos="0"/>
        </w:tabs>
        <w:suppressAutoHyphens/>
        <w:spacing w:line="300" w:lineRule="auto"/>
        <w:ind w:right="-426" w:firstLine="709"/>
        <w:jc w:val="both"/>
        <w:rPr>
          <w:rFonts w:ascii="PT Astra Serif" w:hAnsi="PT Astra Serif"/>
          <w:sz w:val="28"/>
        </w:rPr>
      </w:pPr>
      <w:r w:rsidRPr="00870578">
        <w:rPr>
          <w:rFonts w:ascii="PT Astra Serif" w:hAnsi="PT Astra Serif"/>
          <w:sz w:val="28"/>
        </w:rPr>
        <w:t>2.3.1. довести распоряжение и задачи на проведения эвакомероприятий до подчиненных эвакуационных органов;</w:t>
      </w:r>
    </w:p>
    <w:p w:rsidR="00C12074" w:rsidRPr="00870578" w:rsidRDefault="00C12074" w:rsidP="00C12074">
      <w:pPr>
        <w:tabs>
          <w:tab w:val="left" w:pos="0"/>
        </w:tabs>
        <w:suppressAutoHyphens/>
        <w:spacing w:line="300" w:lineRule="auto"/>
        <w:ind w:right="-426" w:firstLine="709"/>
        <w:jc w:val="both"/>
        <w:rPr>
          <w:rFonts w:ascii="PT Astra Serif" w:hAnsi="PT Astra Serif"/>
          <w:sz w:val="28"/>
        </w:rPr>
      </w:pPr>
      <w:r w:rsidRPr="00870578">
        <w:rPr>
          <w:rFonts w:ascii="PT Astra Serif" w:hAnsi="PT Astra Serif"/>
          <w:sz w:val="28"/>
        </w:rPr>
        <w:t>2.3.2. установить непрерывное взаимодействие с подчиненными эвакуационными органами;</w:t>
      </w:r>
    </w:p>
    <w:p w:rsidR="00C12074" w:rsidRPr="00870578" w:rsidRDefault="00C12074" w:rsidP="00C12074">
      <w:pPr>
        <w:tabs>
          <w:tab w:val="left" w:pos="0"/>
        </w:tabs>
        <w:suppressAutoHyphens/>
        <w:spacing w:line="300" w:lineRule="auto"/>
        <w:ind w:right="-426" w:firstLine="709"/>
        <w:jc w:val="both"/>
        <w:rPr>
          <w:rFonts w:ascii="PT Astra Serif" w:hAnsi="PT Astra Serif"/>
          <w:sz w:val="28"/>
        </w:rPr>
      </w:pPr>
      <w:r w:rsidRPr="00870578">
        <w:rPr>
          <w:rFonts w:ascii="PT Astra Serif" w:hAnsi="PT Astra Serif"/>
          <w:sz w:val="28"/>
        </w:rPr>
        <w:t>2.3.3. организовать контроль за ходом оповещения населения о начале эвакуации;</w:t>
      </w:r>
    </w:p>
    <w:p w:rsidR="00C12074" w:rsidRPr="00870578" w:rsidRDefault="00C12074" w:rsidP="00C12074">
      <w:pPr>
        <w:tabs>
          <w:tab w:val="left" w:pos="0"/>
        </w:tabs>
        <w:suppressAutoHyphens/>
        <w:spacing w:line="300" w:lineRule="auto"/>
        <w:ind w:right="-426" w:firstLine="709"/>
        <w:jc w:val="both"/>
        <w:rPr>
          <w:rFonts w:ascii="PT Astra Serif" w:hAnsi="PT Astra Serif"/>
          <w:sz w:val="28"/>
        </w:rPr>
      </w:pPr>
      <w:r w:rsidRPr="00870578">
        <w:rPr>
          <w:rFonts w:ascii="PT Astra Serif" w:hAnsi="PT Astra Serif"/>
          <w:sz w:val="28"/>
        </w:rPr>
        <w:t xml:space="preserve">2.3.4. организовать постоянное взаимодействие с эвакоприемными комиссиями предприятий и учреждений </w:t>
      </w:r>
      <w:r>
        <w:rPr>
          <w:rFonts w:ascii="PT Astra Serif" w:hAnsi="PT Astra Serif"/>
          <w:sz w:val="28"/>
        </w:rPr>
        <w:t>Ключевского</w:t>
      </w:r>
      <w:r w:rsidRPr="00870578">
        <w:rPr>
          <w:rFonts w:ascii="PT Astra Serif" w:hAnsi="PT Astra Serif"/>
          <w:sz w:val="28"/>
        </w:rPr>
        <w:t xml:space="preserve"> района по вопросам приема и размещения эваконаселения;</w:t>
      </w:r>
    </w:p>
    <w:p w:rsidR="00C12074" w:rsidRPr="00870578" w:rsidRDefault="00C12074" w:rsidP="00C12074">
      <w:pPr>
        <w:tabs>
          <w:tab w:val="left" w:pos="0"/>
        </w:tabs>
        <w:suppressAutoHyphens/>
        <w:spacing w:line="300" w:lineRule="auto"/>
        <w:ind w:right="-426" w:firstLine="709"/>
        <w:jc w:val="both"/>
        <w:rPr>
          <w:rFonts w:ascii="PT Astra Serif" w:hAnsi="PT Astra Serif"/>
          <w:sz w:val="28"/>
        </w:rPr>
      </w:pPr>
      <w:r w:rsidRPr="00870578">
        <w:rPr>
          <w:rFonts w:ascii="PT Astra Serif" w:hAnsi="PT Astra Serif"/>
          <w:sz w:val="28"/>
        </w:rPr>
        <w:t>2.4. В ходе проведения эвакомероприятий:</w:t>
      </w:r>
    </w:p>
    <w:p w:rsidR="00C12074" w:rsidRPr="00870578" w:rsidRDefault="00C12074" w:rsidP="00C12074">
      <w:pPr>
        <w:tabs>
          <w:tab w:val="left" w:pos="0"/>
        </w:tabs>
        <w:suppressAutoHyphens/>
        <w:spacing w:line="300" w:lineRule="auto"/>
        <w:ind w:right="-426" w:firstLine="709"/>
        <w:jc w:val="both"/>
        <w:rPr>
          <w:rFonts w:ascii="PT Astra Serif" w:hAnsi="PT Astra Serif"/>
          <w:sz w:val="28"/>
        </w:rPr>
      </w:pPr>
      <w:r w:rsidRPr="00870578">
        <w:rPr>
          <w:rFonts w:ascii="PT Astra Serif" w:hAnsi="PT Astra Serif"/>
          <w:sz w:val="28"/>
        </w:rPr>
        <w:t xml:space="preserve">2.4.1. организация контроля за выполнением почасового графика проведения </w:t>
      </w:r>
      <w:r w:rsidRPr="00870578">
        <w:rPr>
          <w:rFonts w:ascii="PT Astra Serif" w:hAnsi="PT Astra Serif"/>
          <w:sz w:val="28"/>
        </w:rPr>
        <w:lastRenderedPageBreak/>
        <w:t>мероприятий по рассредоточению эвакуируемого населения, материальных и культурных ценностей;</w:t>
      </w:r>
    </w:p>
    <w:p w:rsidR="00C12074" w:rsidRPr="00870578" w:rsidRDefault="00C12074" w:rsidP="00C12074">
      <w:pPr>
        <w:tabs>
          <w:tab w:val="left" w:pos="0"/>
        </w:tabs>
        <w:suppressAutoHyphens/>
        <w:spacing w:line="300" w:lineRule="auto"/>
        <w:ind w:right="-426" w:firstLine="709"/>
        <w:jc w:val="both"/>
        <w:rPr>
          <w:rFonts w:ascii="PT Astra Serif" w:hAnsi="PT Astra Serif"/>
          <w:sz w:val="28"/>
        </w:rPr>
      </w:pPr>
      <w:r w:rsidRPr="00870578">
        <w:rPr>
          <w:rFonts w:ascii="PT Astra Serif" w:hAnsi="PT Astra Serif"/>
          <w:sz w:val="28"/>
        </w:rPr>
        <w:t>2.4.2.организация ведения учета подачи транспорта на пункты посадки;</w:t>
      </w:r>
    </w:p>
    <w:p w:rsidR="00C12074" w:rsidRPr="00870578" w:rsidRDefault="00C12074" w:rsidP="00C12074">
      <w:pPr>
        <w:tabs>
          <w:tab w:val="left" w:pos="0"/>
        </w:tabs>
        <w:suppressAutoHyphens/>
        <w:spacing w:line="300" w:lineRule="auto"/>
        <w:ind w:right="-426" w:firstLine="709"/>
        <w:jc w:val="both"/>
        <w:rPr>
          <w:rFonts w:ascii="PT Astra Serif" w:hAnsi="PT Astra Serif"/>
          <w:sz w:val="28"/>
        </w:rPr>
      </w:pPr>
      <w:r w:rsidRPr="00870578">
        <w:rPr>
          <w:rFonts w:ascii="PT Astra Serif" w:hAnsi="PT Astra Serif"/>
          <w:sz w:val="28"/>
        </w:rPr>
        <w:t>2.4.3. организация регулирования движения и поддерживания общественного порядка в ходе эвакомероприятий;</w:t>
      </w:r>
    </w:p>
    <w:p w:rsidR="00C12074" w:rsidRPr="00870578" w:rsidRDefault="00C12074" w:rsidP="00C12074">
      <w:pPr>
        <w:tabs>
          <w:tab w:val="left" w:pos="0"/>
        </w:tabs>
        <w:suppressAutoHyphens/>
        <w:spacing w:line="300" w:lineRule="auto"/>
        <w:ind w:right="-426" w:firstLine="709"/>
        <w:jc w:val="both"/>
        <w:rPr>
          <w:rFonts w:ascii="PT Astra Serif" w:hAnsi="PT Astra Serif"/>
          <w:sz w:val="28"/>
        </w:rPr>
      </w:pPr>
      <w:r w:rsidRPr="00870578">
        <w:rPr>
          <w:rFonts w:ascii="PT Astra Serif" w:hAnsi="PT Astra Serif"/>
          <w:sz w:val="28"/>
        </w:rPr>
        <w:t>2.4.4. сбор и обобщение данных о ходе эвакуации населения, материальных и культурных ценностей, представление докладов о ходе эвакуации руководителю гражданской обороны района (на пункт управления мероприятиями ГО района);</w:t>
      </w:r>
    </w:p>
    <w:p w:rsidR="00C12074" w:rsidRPr="00870578" w:rsidRDefault="00C12074" w:rsidP="00C12074">
      <w:pPr>
        <w:tabs>
          <w:tab w:val="left" w:pos="0"/>
        </w:tabs>
        <w:suppressAutoHyphens/>
        <w:spacing w:line="300" w:lineRule="auto"/>
        <w:ind w:right="-426" w:firstLine="709"/>
        <w:jc w:val="both"/>
        <w:rPr>
          <w:rFonts w:ascii="PT Astra Serif" w:hAnsi="PT Astra Serif"/>
          <w:sz w:val="28"/>
        </w:rPr>
      </w:pPr>
      <w:r w:rsidRPr="00870578">
        <w:rPr>
          <w:rFonts w:ascii="PT Astra Serif" w:hAnsi="PT Astra Serif"/>
          <w:sz w:val="28"/>
        </w:rPr>
        <w:t>2.4.5. представление донесений в краевую эвакуационную комиссию (согласно табелю срочных донесений);</w:t>
      </w:r>
    </w:p>
    <w:p w:rsidR="00C12074" w:rsidRPr="00870578" w:rsidRDefault="00C12074" w:rsidP="00C12074">
      <w:pPr>
        <w:tabs>
          <w:tab w:val="left" w:pos="0"/>
        </w:tabs>
        <w:suppressAutoHyphens/>
        <w:spacing w:line="300" w:lineRule="auto"/>
        <w:ind w:right="-426" w:firstLine="709"/>
        <w:jc w:val="both"/>
        <w:rPr>
          <w:rFonts w:ascii="PT Astra Serif" w:hAnsi="PT Astra Serif"/>
          <w:sz w:val="28"/>
        </w:rPr>
      </w:pPr>
      <w:r w:rsidRPr="00870578">
        <w:rPr>
          <w:rFonts w:ascii="PT Astra Serif" w:hAnsi="PT Astra Serif"/>
          <w:sz w:val="28"/>
        </w:rPr>
        <w:t>2.4.6. организация совместной работы с эвакоприемными комиссиями по размещению и первоочередному жизнеобеспечению эваконаселения в безопасном районе;</w:t>
      </w:r>
    </w:p>
    <w:p w:rsidR="00C12074" w:rsidRPr="00870578" w:rsidRDefault="00C12074" w:rsidP="00C12074">
      <w:pPr>
        <w:tabs>
          <w:tab w:val="left" w:pos="0"/>
        </w:tabs>
        <w:suppressAutoHyphens/>
        <w:spacing w:line="300" w:lineRule="auto"/>
        <w:ind w:right="-426" w:firstLine="709"/>
        <w:jc w:val="both"/>
        <w:rPr>
          <w:rFonts w:ascii="PT Astra Serif" w:hAnsi="PT Astra Serif"/>
          <w:sz w:val="28"/>
        </w:rPr>
      </w:pPr>
      <w:r w:rsidRPr="00870578">
        <w:rPr>
          <w:rFonts w:ascii="PT Astra Serif" w:hAnsi="PT Astra Serif"/>
          <w:sz w:val="28"/>
        </w:rPr>
        <w:t>2.5. При проведении эвакуации в чрезвычайных ситуациях мирного времени:</w:t>
      </w:r>
    </w:p>
    <w:p w:rsidR="00C12074" w:rsidRPr="00870578" w:rsidRDefault="00C12074" w:rsidP="00C12074">
      <w:pPr>
        <w:tabs>
          <w:tab w:val="left" w:pos="0"/>
        </w:tabs>
        <w:suppressAutoHyphens/>
        <w:spacing w:line="300" w:lineRule="auto"/>
        <w:ind w:right="-426" w:firstLine="709"/>
        <w:jc w:val="both"/>
        <w:rPr>
          <w:rFonts w:ascii="PT Astra Serif" w:hAnsi="PT Astra Serif"/>
          <w:sz w:val="28"/>
        </w:rPr>
      </w:pPr>
      <w:r w:rsidRPr="00870578">
        <w:rPr>
          <w:rFonts w:ascii="PT Astra Serif" w:hAnsi="PT Astra Serif"/>
          <w:sz w:val="28"/>
        </w:rPr>
        <w:t xml:space="preserve">2.5.1. организация совместной работы эвакуационной комиссии с комиссией по предупреждению и ликвидации чрезвычайных ситуаций и обеспечения пожарной безопасности муниципального образования </w:t>
      </w:r>
      <w:r>
        <w:rPr>
          <w:rFonts w:ascii="PT Astra Serif" w:hAnsi="PT Astra Serif"/>
          <w:sz w:val="28"/>
        </w:rPr>
        <w:t>Ключевский</w:t>
      </w:r>
      <w:r w:rsidRPr="00870578">
        <w:rPr>
          <w:rFonts w:ascii="PT Astra Serif" w:hAnsi="PT Astra Serif"/>
          <w:sz w:val="28"/>
        </w:rPr>
        <w:t xml:space="preserve"> район (далее КЧС и ОПБ </w:t>
      </w:r>
      <w:r>
        <w:rPr>
          <w:rFonts w:ascii="PT Astra Serif" w:hAnsi="PT Astra Serif"/>
          <w:sz w:val="28"/>
        </w:rPr>
        <w:t>Ключевского</w:t>
      </w:r>
      <w:r w:rsidRPr="00870578">
        <w:rPr>
          <w:rFonts w:ascii="PT Astra Serif" w:hAnsi="PT Astra Serif"/>
          <w:sz w:val="28"/>
        </w:rPr>
        <w:t xml:space="preserve"> района) по вопросам эвакуации населения;</w:t>
      </w:r>
    </w:p>
    <w:p w:rsidR="00C12074" w:rsidRPr="00870578" w:rsidRDefault="00C12074" w:rsidP="00C12074">
      <w:pPr>
        <w:tabs>
          <w:tab w:val="left" w:pos="0"/>
        </w:tabs>
        <w:suppressAutoHyphens/>
        <w:spacing w:line="300" w:lineRule="auto"/>
        <w:ind w:right="-426" w:firstLine="709"/>
        <w:jc w:val="both"/>
        <w:rPr>
          <w:rFonts w:ascii="PT Astra Serif" w:hAnsi="PT Astra Serif"/>
          <w:sz w:val="28"/>
        </w:rPr>
      </w:pPr>
      <w:r w:rsidRPr="00870578">
        <w:rPr>
          <w:rFonts w:ascii="PT Astra Serif" w:hAnsi="PT Astra Serif"/>
          <w:sz w:val="28"/>
        </w:rPr>
        <w:t>2.5.2. организация работы по оповещению и информированию подлежащего эвакуации населения района;</w:t>
      </w:r>
    </w:p>
    <w:p w:rsidR="00C12074" w:rsidRPr="00870578" w:rsidRDefault="00C12074" w:rsidP="00C12074">
      <w:pPr>
        <w:tabs>
          <w:tab w:val="left" w:pos="0"/>
        </w:tabs>
        <w:suppressAutoHyphens/>
        <w:spacing w:line="300" w:lineRule="auto"/>
        <w:ind w:right="-426" w:firstLine="709"/>
        <w:jc w:val="both"/>
        <w:rPr>
          <w:rFonts w:ascii="PT Astra Serif" w:hAnsi="PT Astra Serif"/>
          <w:sz w:val="28"/>
        </w:rPr>
      </w:pPr>
      <w:r w:rsidRPr="00870578">
        <w:rPr>
          <w:rFonts w:ascii="PT Astra Serif" w:hAnsi="PT Astra Serif"/>
          <w:sz w:val="28"/>
        </w:rPr>
        <w:t>2.5.3. организация подготовки пунктов временного размещения и мест длительного проживания к приему эвакуированного населения;</w:t>
      </w:r>
    </w:p>
    <w:p w:rsidR="00C12074" w:rsidRPr="00870578" w:rsidRDefault="00C12074" w:rsidP="00C12074">
      <w:pPr>
        <w:tabs>
          <w:tab w:val="left" w:pos="0"/>
        </w:tabs>
        <w:suppressAutoHyphens/>
        <w:spacing w:line="300" w:lineRule="auto"/>
        <w:ind w:right="-426" w:firstLine="709"/>
        <w:jc w:val="both"/>
        <w:rPr>
          <w:rFonts w:ascii="PT Astra Serif" w:hAnsi="PT Astra Serif"/>
          <w:sz w:val="28"/>
        </w:rPr>
      </w:pPr>
      <w:r w:rsidRPr="00870578">
        <w:rPr>
          <w:rFonts w:ascii="PT Astra Serif" w:hAnsi="PT Astra Serif"/>
          <w:sz w:val="28"/>
        </w:rPr>
        <w:t xml:space="preserve">2.5.4. организация взаимного обмена информацией о ходе проведения эвакуации с КЧС и ОПБ </w:t>
      </w:r>
      <w:r>
        <w:rPr>
          <w:rFonts w:ascii="PT Astra Serif" w:hAnsi="PT Astra Serif"/>
          <w:sz w:val="28"/>
        </w:rPr>
        <w:t xml:space="preserve">муниципального образования Ключевский </w:t>
      </w:r>
      <w:r w:rsidRPr="00870578">
        <w:rPr>
          <w:rFonts w:ascii="PT Astra Serif" w:hAnsi="PT Astra Serif"/>
          <w:sz w:val="28"/>
        </w:rPr>
        <w:t>район;</w:t>
      </w:r>
    </w:p>
    <w:p w:rsidR="00C12074" w:rsidRPr="00870578" w:rsidRDefault="00C12074" w:rsidP="00C12074">
      <w:pPr>
        <w:tabs>
          <w:tab w:val="left" w:pos="0"/>
        </w:tabs>
        <w:suppressAutoHyphens/>
        <w:spacing w:line="300" w:lineRule="auto"/>
        <w:ind w:right="-426" w:firstLine="709"/>
        <w:jc w:val="both"/>
        <w:rPr>
          <w:rFonts w:ascii="PT Astra Serif" w:hAnsi="PT Astra Serif"/>
          <w:sz w:val="28"/>
        </w:rPr>
      </w:pPr>
      <w:r w:rsidRPr="00870578">
        <w:rPr>
          <w:rFonts w:ascii="PT Astra Serif" w:hAnsi="PT Astra Serif"/>
          <w:sz w:val="28"/>
        </w:rPr>
        <w:t>2.5.5. организация вывоза (вывода) населения в места его временного размещения, а также организация учета эвакуированного населения;</w:t>
      </w:r>
    </w:p>
    <w:p w:rsidR="00C12074" w:rsidRPr="00870578" w:rsidRDefault="00C12074" w:rsidP="00C12074">
      <w:pPr>
        <w:tabs>
          <w:tab w:val="left" w:pos="0"/>
        </w:tabs>
        <w:suppressAutoHyphens/>
        <w:spacing w:line="300" w:lineRule="auto"/>
        <w:ind w:right="-426" w:firstLine="709"/>
        <w:jc w:val="both"/>
        <w:rPr>
          <w:rFonts w:ascii="PT Astra Serif" w:hAnsi="PT Astra Serif"/>
          <w:sz w:val="28"/>
        </w:rPr>
      </w:pPr>
      <w:r w:rsidRPr="00870578">
        <w:rPr>
          <w:rFonts w:ascii="PT Astra Serif" w:hAnsi="PT Astra Serif"/>
          <w:sz w:val="28"/>
        </w:rPr>
        <w:t>2.5.5. организация первоочередного обеспечения эвакуированного населения с целью его выживания в местах временного размещения (длительного проживания);</w:t>
      </w:r>
    </w:p>
    <w:p w:rsidR="00C12074" w:rsidRPr="00870578" w:rsidRDefault="00C12074" w:rsidP="00C12074">
      <w:pPr>
        <w:tabs>
          <w:tab w:val="left" w:pos="0"/>
        </w:tabs>
        <w:suppressAutoHyphens/>
        <w:spacing w:line="300" w:lineRule="auto"/>
        <w:ind w:right="-426" w:firstLine="709"/>
        <w:jc w:val="both"/>
        <w:rPr>
          <w:rFonts w:ascii="PT Astra Serif" w:hAnsi="PT Astra Serif"/>
          <w:sz w:val="28"/>
        </w:rPr>
      </w:pPr>
      <w:r w:rsidRPr="00870578">
        <w:rPr>
          <w:rFonts w:ascii="PT Astra Serif" w:hAnsi="PT Astra Serif"/>
          <w:sz w:val="28"/>
        </w:rPr>
        <w:t>2.5.6. организация работы по возвращению эвакуированного населения в места постоянного проживания;</w:t>
      </w:r>
    </w:p>
    <w:p w:rsidR="00C12074" w:rsidRPr="00870578" w:rsidRDefault="00C12074" w:rsidP="00C12074">
      <w:pPr>
        <w:tabs>
          <w:tab w:val="left" w:pos="0"/>
        </w:tabs>
        <w:suppressAutoHyphens/>
        <w:spacing w:line="300" w:lineRule="auto"/>
        <w:ind w:right="-426" w:firstLine="709"/>
        <w:jc w:val="both"/>
        <w:rPr>
          <w:rFonts w:ascii="PT Astra Serif" w:hAnsi="PT Astra Serif"/>
          <w:sz w:val="28"/>
        </w:rPr>
      </w:pPr>
      <w:r w:rsidRPr="00870578">
        <w:rPr>
          <w:rFonts w:ascii="PT Astra Serif" w:hAnsi="PT Astra Serif"/>
          <w:sz w:val="28"/>
        </w:rPr>
        <w:t>3. Комиссия имеет право:</w:t>
      </w:r>
    </w:p>
    <w:p w:rsidR="00C12074" w:rsidRPr="00870578" w:rsidRDefault="00C12074" w:rsidP="00C12074">
      <w:pPr>
        <w:tabs>
          <w:tab w:val="left" w:pos="0"/>
        </w:tabs>
        <w:suppressAutoHyphens/>
        <w:spacing w:line="300" w:lineRule="auto"/>
        <w:ind w:right="-426" w:firstLine="709"/>
        <w:jc w:val="both"/>
        <w:rPr>
          <w:rFonts w:ascii="PT Astra Serif" w:hAnsi="PT Astra Serif"/>
          <w:sz w:val="28"/>
        </w:rPr>
      </w:pPr>
      <w:r w:rsidRPr="00870578">
        <w:rPr>
          <w:rFonts w:ascii="PT Astra Serif" w:hAnsi="PT Astra Serif"/>
          <w:sz w:val="28"/>
        </w:rPr>
        <w:t xml:space="preserve">3.1. доводить постановления и распоряжения Администрации </w:t>
      </w:r>
      <w:r>
        <w:rPr>
          <w:rFonts w:ascii="PT Astra Serif" w:hAnsi="PT Astra Serif"/>
          <w:sz w:val="28"/>
        </w:rPr>
        <w:t xml:space="preserve">района </w:t>
      </w:r>
      <w:r w:rsidRPr="00870578">
        <w:rPr>
          <w:rFonts w:ascii="PT Astra Serif" w:hAnsi="PT Astra Serif"/>
          <w:sz w:val="28"/>
        </w:rPr>
        <w:t xml:space="preserve">по вопросам рассредоточения и эвакуации всем структурным подразделениям Администрации </w:t>
      </w:r>
      <w:r>
        <w:rPr>
          <w:rFonts w:ascii="PT Astra Serif" w:hAnsi="PT Astra Serif"/>
          <w:sz w:val="28"/>
        </w:rPr>
        <w:t>Ключевского</w:t>
      </w:r>
      <w:r w:rsidRPr="00870578">
        <w:rPr>
          <w:rFonts w:ascii="PT Astra Serif" w:hAnsi="PT Astra Serif"/>
          <w:sz w:val="28"/>
        </w:rPr>
        <w:t xml:space="preserve"> района и организациям, расположенным на территории </w:t>
      </w:r>
      <w:r>
        <w:rPr>
          <w:rFonts w:ascii="PT Astra Serif" w:hAnsi="PT Astra Serif"/>
          <w:sz w:val="28"/>
        </w:rPr>
        <w:t>Ключевского</w:t>
      </w:r>
      <w:r w:rsidRPr="00870578">
        <w:rPr>
          <w:rFonts w:ascii="PT Astra Serif" w:hAnsi="PT Astra Serif"/>
          <w:sz w:val="28"/>
        </w:rPr>
        <w:t xml:space="preserve"> района, контролировать их исполнение;</w:t>
      </w:r>
    </w:p>
    <w:p w:rsidR="00C12074" w:rsidRPr="00870578" w:rsidRDefault="00C12074" w:rsidP="00C12074">
      <w:pPr>
        <w:tabs>
          <w:tab w:val="left" w:pos="0"/>
        </w:tabs>
        <w:suppressAutoHyphens/>
        <w:spacing w:line="300" w:lineRule="auto"/>
        <w:ind w:right="-426" w:firstLine="709"/>
        <w:jc w:val="both"/>
        <w:rPr>
          <w:rFonts w:ascii="PT Astra Serif" w:hAnsi="PT Astra Serif"/>
          <w:sz w:val="28"/>
        </w:rPr>
      </w:pPr>
      <w:r w:rsidRPr="00870578">
        <w:rPr>
          <w:rFonts w:ascii="PT Astra Serif" w:hAnsi="PT Astra Serif"/>
          <w:sz w:val="28"/>
        </w:rPr>
        <w:t>3.2. запрашивать у структурных подразделений Администрации, организаций</w:t>
      </w:r>
      <w:r>
        <w:rPr>
          <w:rFonts w:ascii="PT Astra Serif" w:hAnsi="PT Astra Serif"/>
          <w:sz w:val="28"/>
        </w:rPr>
        <w:t>,</w:t>
      </w:r>
      <w:r w:rsidRPr="00870578">
        <w:rPr>
          <w:rFonts w:ascii="PT Astra Serif" w:hAnsi="PT Astra Serif"/>
          <w:sz w:val="28"/>
        </w:rPr>
        <w:t xml:space="preserve"> </w:t>
      </w:r>
      <w:r w:rsidRPr="00870578">
        <w:rPr>
          <w:rFonts w:ascii="PT Astra Serif" w:hAnsi="PT Astra Serif"/>
          <w:sz w:val="28"/>
        </w:rPr>
        <w:lastRenderedPageBreak/>
        <w:t>расположенных на территории района</w:t>
      </w:r>
      <w:r>
        <w:rPr>
          <w:rFonts w:ascii="PT Astra Serif" w:hAnsi="PT Astra Serif"/>
          <w:sz w:val="28"/>
        </w:rPr>
        <w:t>,</w:t>
      </w:r>
      <w:r w:rsidRPr="00870578">
        <w:rPr>
          <w:rFonts w:ascii="PT Astra Serif" w:hAnsi="PT Astra Serif"/>
          <w:sz w:val="28"/>
        </w:rPr>
        <w:t xml:space="preserve"> необходимые данные для изучения и принятия решений по вопросам рассредоточения и эвакуации населения, материальных и культурных ценностей;</w:t>
      </w:r>
    </w:p>
    <w:p w:rsidR="00C12074" w:rsidRPr="00870578" w:rsidRDefault="00C12074" w:rsidP="00C12074">
      <w:pPr>
        <w:tabs>
          <w:tab w:val="left" w:pos="0"/>
        </w:tabs>
        <w:suppressAutoHyphens/>
        <w:spacing w:line="300" w:lineRule="auto"/>
        <w:ind w:right="-426" w:firstLine="709"/>
        <w:jc w:val="both"/>
        <w:rPr>
          <w:rFonts w:ascii="PT Astra Serif" w:hAnsi="PT Astra Serif"/>
          <w:sz w:val="28"/>
        </w:rPr>
      </w:pPr>
      <w:r w:rsidRPr="00870578">
        <w:rPr>
          <w:rFonts w:ascii="PT Astra Serif" w:hAnsi="PT Astra Serif"/>
          <w:sz w:val="28"/>
        </w:rPr>
        <w:t>3.3. заслушивать должностных лиц организаций района по вопросам рассредоточения и эвакуации, проводить в установленном порядке совещания с представителями эвакуационных органов этих организаций;</w:t>
      </w:r>
    </w:p>
    <w:p w:rsidR="00C12074" w:rsidRPr="00870578" w:rsidRDefault="00C12074" w:rsidP="00C12074">
      <w:pPr>
        <w:tabs>
          <w:tab w:val="left" w:pos="0"/>
        </w:tabs>
        <w:suppressAutoHyphens/>
        <w:spacing w:line="300" w:lineRule="auto"/>
        <w:ind w:right="-426" w:firstLine="709"/>
        <w:jc w:val="both"/>
        <w:rPr>
          <w:rFonts w:ascii="PT Astra Serif" w:hAnsi="PT Astra Serif"/>
          <w:sz w:val="28"/>
        </w:rPr>
      </w:pPr>
      <w:r w:rsidRPr="00870578">
        <w:rPr>
          <w:rFonts w:ascii="PT Astra Serif" w:hAnsi="PT Astra Serif"/>
          <w:sz w:val="28"/>
        </w:rPr>
        <w:t>3.4. участвовать во всех мероприятиях, имеющих отношение к решению вопросов рассредоточения и эвакуации населения, материальных и культурных ценностей;</w:t>
      </w:r>
    </w:p>
    <w:p w:rsidR="00C12074" w:rsidRPr="00870578" w:rsidRDefault="00C12074" w:rsidP="00C12074">
      <w:pPr>
        <w:tabs>
          <w:tab w:val="left" w:pos="0"/>
        </w:tabs>
        <w:suppressAutoHyphens/>
        <w:spacing w:line="300" w:lineRule="auto"/>
        <w:ind w:right="-426" w:firstLine="709"/>
        <w:jc w:val="both"/>
        <w:rPr>
          <w:rFonts w:ascii="PT Astra Serif" w:hAnsi="PT Astra Serif"/>
          <w:sz w:val="28"/>
        </w:rPr>
      </w:pPr>
      <w:r w:rsidRPr="00870578">
        <w:rPr>
          <w:rFonts w:ascii="PT Astra Serif" w:hAnsi="PT Astra Serif"/>
          <w:sz w:val="28"/>
        </w:rPr>
        <w:t xml:space="preserve">3.5. в пределах своей компетенции принимать решения, связанные с планированием и всесторонней подготовкой к проведению эвакуационных мероприятий, обязательных для выполнения организациями </w:t>
      </w:r>
      <w:r>
        <w:rPr>
          <w:rFonts w:ascii="PT Astra Serif" w:hAnsi="PT Astra Serif"/>
          <w:sz w:val="28"/>
        </w:rPr>
        <w:t>Ключевского</w:t>
      </w:r>
      <w:r w:rsidRPr="00870578">
        <w:rPr>
          <w:rFonts w:ascii="PT Astra Serif" w:hAnsi="PT Astra Serif"/>
          <w:sz w:val="28"/>
        </w:rPr>
        <w:t xml:space="preserve"> района независимо от их ведомственной принадлежности и форм собственности;</w:t>
      </w:r>
    </w:p>
    <w:p w:rsidR="00C12074" w:rsidRPr="00870578" w:rsidRDefault="00C12074" w:rsidP="00C12074">
      <w:pPr>
        <w:tabs>
          <w:tab w:val="left" w:pos="0"/>
        </w:tabs>
        <w:suppressAutoHyphens/>
        <w:spacing w:line="300" w:lineRule="auto"/>
        <w:ind w:right="-426" w:firstLine="709"/>
        <w:jc w:val="both"/>
        <w:rPr>
          <w:rFonts w:ascii="PT Astra Serif" w:hAnsi="PT Astra Serif"/>
          <w:sz w:val="28"/>
        </w:rPr>
      </w:pPr>
      <w:r w:rsidRPr="00870578">
        <w:rPr>
          <w:rFonts w:ascii="PT Astra Serif" w:hAnsi="PT Astra Serif"/>
          <w:sz w:val="28"/>
        </w:rPr>
        <w:t>3.6. осуществлять контроль за деятельностью подчиненных эвакуационных органов по вопросам организации планирования и всесторонней подготовки к проведению эвакуационных мероприятий;</w:t>
      </w:r>
    </w:p>
    <w:p w:rsidR="00C12074" w:rsidRPr="00870578" w:rsidRDefault="00C12074" w:rsidP="00C12074">
      <w:pPr>
        <w:tabs>
          <w:tab w:val="left" w:pos="0"/>
        </w:tabs>
        <w:suppressAutoHyphens/>
        <w:spacing w:line="300" w:lineRule="auto"/>
        <w:ind w:right="-426" w:firstLine="709"/>
        <w:jc w:val="both"/>
        <w:rPr>
          <w:rFonts w:ascii="PT Astra Serif" w:hAnsi="PT Astra Serif"/>
          <w:sz w:val="28"/>
        </w:rPr>
      </w:pPr>
      <w:r w:rsidRPr="00870578">
        <w:rPr>
          <w:rFonts w:ascii="PT Astra Serif" w:hAnsi="PT Astra Serif"/>
          <w:sz w:val="28"/>
        </w:rPr>
        <w:t>3.7. осуществлять контроль за подготовкой и готовностью сборных эвакуационных пунктов, пунктов посадки (высадки), приемных эвакуационных пунктов, а также личного состава администраций указанных объектов к выполнению задач по предназначению;</w:t>
      </w:r>
    </w:p>
    <w:p w:rsidR="00C12074" w:rsidRPr="00870578" w:rsidRDefault="00C12074" w:rsidP="00C12074">
      <w:pPr>
        <w:tabs>
          <w:tab w:val="left" w:pos="0"/>
        </w:tabs>
        <w:suppressAutoHyphens/>
        <w:spacing w:line="300" w:lineRule="auto"/>
        <w:ind w:right="-426" w:firstLine="709"/>
        <w:jc w:val="both"/>
        <w:rPr>
          <w:rFonts w:ascii="PT Astra Serif" w:hAnsi="PT Astra Serif"/>
          <w:sz w:val="28"/>
        </w:rPr>
      </w:pPr>
      <w:r w:rsidRPr="00870578">
        <w:rPr>
          <w:rFonts w:ascii="PT Astra Serif" w:hAnsi="PT Astra Serif"/>
          <w:sz w:val="28"/>
        </w:rPr>
        <w:t xml:space="preserve">3.8. проводить проверки по организации планирования и подготовки к проведению эвакуационных мероприятий в организациях </w:t>
      </w:r>
      <w:r>
        <w:rPr>
          <w:rFonts w:ascii="PT Astra Serif" w:hAnsi="PT Astra Serif"/>
          <w:sz w:val="28"/>
        </w:rPr>
        <w:t>Ключевского</w:t>
      </w:r>
      <w:r w:rsidRPr="00870578">
        <w:rPr>
          <w:rFonts w:ascii="PT Astra Serif" w:hAnsi="PT Astra Serif"/>
          <w:sz w:val="28"/>
        </w:rPr>
        <w:t xml:space="preserve"> района.</w:t>
      </w:r>
    </w:p>
    <w:p w:rsidR="00C12074" w:rsidRPr="00870578" w:rsidRDefault="00C12074" w:rsidP="00C12074">
      <w:pPr>
        <w:tabs>
          <w:tab w:val="left" w:pos="0"/>
        </w:tabs>
        <w:suppressAutoHyphens/>
        <w:spacing w:line="300" w:lineRule="auto"/>
        <w:ind w:right="-426" w:firstLine="709"/>
        <w:jc w:val="both"/>
        <w:rPr>
          <w:rFonts w:ascii="PT Astra Serif" w:hAnsi="PT Astra Serif"/>
          <w:sz w:val="28"/>
        </w:rPr>
      </w:pPr>
      <w:r w:rsidRPr="00870578">
        <w:rPr>
          <w:rFonts w:ascii="PT Astra Serif" w:hAnsi="PT Astra Serif"/>
          <w:sz w:val="28"/>
        </w:rPr>
        <w:t>4. Порядок работы комиссии</w:t>
      </w:r>
    </w:p>
    <w:p w:rsidR="00C12074" w:rsidRPr="00870578" w:rsidRDefault="00C12074" w:rsidP="00C12074">
      <w:pPr>
        <w:tabs>
          <w:tab w:val="left" w:pos="0"/>
        </w:tabs>
        <w:suppressAutoHyphens/>
        <w:spacing w:line="300" w:lineRule="auto"/>
        <w:ind w:right="-426" w:firstLine="709"/>
        <w:jc w:val="both"/>
        <w:rPr>
          <w:rFonts w:ascii="PT Astra Serif" w:hAnsi="PT Astra Serif"/>
          <w:sz w:val="28"/>
        </w:rPr>
      </w:pPr>
      <w:r w:rsidRPr="00870578">
        <w:rPr>
          <w:rFonts w:ascii="PT Astra Serif" w:hAnsi="PT Astra Serif"/>
          <w:sz w:val="28"/>
        </w:rPr>
        <w:t>4.1. Комиссия осуществляет свою деятельность в соответствии с ежегодным планом, утвержденным председателем комиссии, в который включаются:</w:t>
      </w:r>
    </w:p>
    <w:p w:rsidR="00C12074" w:rsidRPr="00870578" w:rsidRDefault="00C12074" w:rsidP="00C12074">
      <w:pPr>
        <w:tabs>
          <w:tab w:val="left" w:pos="0"/>
        </w:tabs>
        <w:suppressAutoHyphens/>
        <w:spacing w:line="300" w:lineRule="auto"/>
        <w:ind w:right="-426" w:firstLine="709"/>
        <w:jc w:val="both"/>
        <w:rPr>
          <w:rFonts w:ascii="PT Astra Serif" w:hAnsi="PT Astra Serif"/>
          <w:sz w:val="28"/>
        </w:rPr>
      </w:pPr>
      <w:r w:rsidRPr="00870578">
        <w:rPr>
          <w:rFonts w:ascii="PT Astra Serif" w:hAnsi="PT Astra Serif"/>
          <w:sz w:val="28"/>
        </w:rPr>
        <w:t>- проведение с периодичностью не реже одного раза в полугодие заседаний комиссии и ее групп;</w:t>
      </w:r>
    </w:p>
    <w:p w:rsidR="00C12074" w:rsidRPr="00870578" w:rsidRDefault="00C12074" w:rsidP="00C12074">
      <w:pPr>
        <w:tabs>
          <w:tab w:val="left" w:pos="0"/>
        </w:tabs>
        <w:suppressAutoHyphens/>
        <w:spacing w:line="300" w:lineRule="auto"/>
        <w:ind w:right="-426" w:firstLine="709"/>
        <w:jc w:val="both"/>
        <w:rPr>
          <w:rFonts w:ascii="PT Astra Serif" w:hAnsi="PT Astra Serif"/>
          <w:sz w:val="28"/>
        </w:rPr>
      </w:pPr>
      <w:r w:rsidRPr="00870578">
        <w:rPr>
          <w:rFonts w:ascii="PT Astra Serif" w:hAnsi="PT Astra Serif"/>
          <w:sz w:val="28"/>
        </w:rPr>
        <w:t>- рассмотрение предложений по совершенствованию организации проведения рассредоточения и эвакуации населения для включения их в план эвакуации;</w:t>
      </w:r>
    </w:p>
    <w:p w:rsidR="00C12074" w:rsidRPr="00870578" w:rsidRDefault="00C12074" w:rsidP="00C12074">
      <w:pPr>
        <w:tabs>
          <w:tab w:val="left" w:pos="0"/>
        </w:tabs>
        <w:suppressAutoHyphens/>
        <w:spacing w:line="300" w:lineRule="auto"/>
        <w:ind w:right="-426" w:firstLine="709"/>
        <w:jc w:val="both"/>
        <w:rPr>
          <w:rFonts w:ascii="PT Astra Serif" w:hAnsi="PT Astra Serif"/>
          <w:sz w:val="28"/>
        </w:rPr>
      </w:pPr>
      <w:r w:rsidRPr="00870578">
        <w:rPr>
          <w:rFonts w:ascii="PT Astra Serif" w:hAnsi="PT Astra Serif"/>
          <w:sz w:val="28"/>
        </w:rPr>
        <w:t xml:space="preserve">- подача предложений Главе </w:t>
      </w:r>
      <w:r>
        <w:rPr>
          <w:rFonts w:ascii="PT Astra Serif" w:hAnsi="PT Astra Serif"/>
          <w:sz w:val="28"/>
        </w:rPr>
        <w:t>Ключевского</w:t>
      </w:r>
      <w:r w:rsidRPr="00870578">
        <w:rPr>
          <w:rFonts w:ascii="PT Astra Serif" w:hAnsi="PT Astra Serif"/>
          <w:sz w:val="28"/>
        </w:rPr>
        <w:t xml:space="preserve"> района по вопросам рассредоточения и эвакуации, а также осуществления контроля за реализацией принятых им решений;</w:t>
      </w:r>
    </w:p>
    <w:p w:rsidR="00C12074" w:rsidRPr="00870578" w:rsidRDefault="00C12074" w:rsidP="00C12074">
      <w:pPr>
        <w:tabs>
          <w:tab w:val="left" w:pos="0"/>
        </w:tabs>
        <w:suppressAutoHyphens/>
        <w:spacing w:line="300" w:lineRule="auto"/>
        <w:ind w:right="-426" w:firstLine="709"/>
        <w:jc w:val="both"/>
        <w:rPr>
          <w:rFonts w:ascii="PT Astra Serif" w:hAnsi="PT Astra Serif"/>
          <w:sz w:val="28"/>
        </w:rPr>
      </w:pPr>
      <w:r w:rsidRPr="00870578">
        <w:rPr>
          <w:rFonts w:ascii="PT Astra Serif" w:hAnsi="PT Astra Serif"/>
          <w:sz w:val="28"/>
        </w:rPr>
        <w:t xml:space="preserve">- участие в проверках организаций </w:t>
      </w:r>
      <w:r>
        <w:rPr>
          <w:rFonts w:ascii="PT Astra Serif" w:hAnsi="PT Astra Serif"/>
          <w:sz w:val="28"/>
        </w:rPr>
        <w:t>Ключевского</w:t>
      </w:r>
      <w:r w:rsidRPr="00870578">
        <w:rPr>
          <w:rFonts w:ascii="PT Astra Serif" w:hAnsi="PT Astra Serif"/>
          <w:sz w:val="28"/>
        </w:rPr>
        <w:t xml:space="preserve"> района по вопросам состояния дел и готовности их к проведению эвакомероприятий;</w:t>
      </w:r>
    </w:p>
    <w:p w:rsidR="00C12074" w:rsidRPr="00870578" w:rsidRDefault="00C12074" w:rsidP="00C12074">
      <w:pPr>
        <w:tabs>
          <w:tab w:val="left" w:pos="0"/>
        </w:tabs>
        <w:suppressAutoHyphens/>
        <w:spacing w:line="300" w:lineRule="auto"/>
        <w:ind w:right="-426" w:firstLine="709"/>
        <w:jc w:val="both"/>
        <w:rPr>
          <w:rFonts w:ascii="PT Astra Serif" w:hAnsi="PT Astra Serif"/>
          <w:sz w:val="28"/>
        </w:rPr>
      </w:pPr>
      <w:r w:rsidRPr="00870578">
        <w:rPr>
          <w:rFonts w:ascii="PT Astra Serif" w:hAnsi="PT Astra Serif"/>
          <w:sz w:val="28"/>
        </w:rPr>
        <w:t xml:space="preserve">- участие в учениях и других мероприятиях гражданской обороны </w:t>
      </w:r>
      <w:r>
        <w:rPr>
          <w:rFonts w:ascii="PT Astra Serif" w:hAnsi="PT Astra Serif"/>
          <w:sz w:val="28"/>
        </w:rPr>
        <w:t>Ключевского</w:t>
      </w:r>
      <w:r w:rsidRPr="00870578">
        <w:rPr>
          <w:rFonts w:ascii="PT Astra Serif" w:hAnsi="PT Astra Serif"/>
          <w:sz w:val="28"/>
        </w:rPr>
        <w:t xml:space="preserve"> района.</w:t>
      </w:r>
    </w:p>
    <w:p w:rsidR="00C12074" w:rsidRPr="00870578" w:rsidRDefault="00C12074" w:rsidP="00C12074">
      <w:pPr>
        <w:tabs>
          <w:tab w:val="left" w:pos="0"/>
        </w:tabs>
        <w:suppressAutoHyphens/>
        <w:spacing w:line="300" w:lineRule="auto"/>
        <w:ind w:right="-426" w:firstLine="709"/>
        <w:jc w:val="both"/>
        <w:rPr>
          <w:rFonts w:ascii="PT Astra Serif" w:hAnsi="PT Astra Serif"/>
          <w:sz w:val="28"/>
        </w:rPr>
      </w:pPr>
      <w:r w:rsidRPr="00870578">
        <w:rPr>
          <w:rFonts w:ascii="PT Astra Serif" w:hAnsi="PT Astra Serif"/>
          <w:sz w:val="28"/>
        </w:rPr>
        <w:t xml:space="preserve">4.2. План работы комиссии на год разрабатывается заместителем председателя </w:t>
      </w:r>
      <w:r w:rsidRPr="00870578">
        <w:rPr>
          <w:rFonts w:ascii="PT Astra Serif" w:hAnsi="PT Astra Serif"/>
          <w:sz w:val="28"/>
        </w:rPr>
        <w:lastRenderedPageBreak/>
        <w:t>и секретарем комиссии с руководителями групп, утверждается председателем комиссии.</w:t>
      </w:r>
    </w:p>
    <w:p w:rsidR="00C12074" w:rsidRPr="00870578" w:rsidRDefault="00C12074" w:rsidP="00C12074">
      <w:pPr>
        <w:tabs>
          <w:tab w:val="left" w:pos="0"/>
        </w:tabs>
        <w:suppressAutoHyphens/>
        <w:spacing w:line="300" w:lineRule="auto"/>
        <w:ind w:right="-426" w:firstLine="709"/>
        <w:jc w:val="both"/>
        <w:rPr>
          <w:rFonts w:ascii="PT Astra Serif" w:hAnsi="PT Astra Serif"/>
          <w:sz w:val="28"/>
        </w:rPr>
      </w:pPr>
      <w:r w:rsidRPr="00870578">
        <w:rPr>
          <w:rFonts w:ascii="PT Astra Serif" w:hAnsi="PT Astra Serif"/>
          <w:sz w:val="28"/>
        </w:rPr>
        <w:t xml:space="preserve">4.3. Решения комиссии оформляются протоколами, в которых излагаются содержание рассмотренных вопросов и принятые по ним решения. На основании рекомендаций, предложений и решений комиссии при необходимости издаются постановления, распоряжения Администрации </w:t>
      </w:r>
      <w:r>
        <w:rPr>
          <w:rFonts w:ascii="PT Astra Serif" w:hAnsi="PT Astra Serif"/>
          <w:sz w:val="28"/>
        </w:rPr>
        <w:t>Ключевского</w:t>
      </w:r>
      <w:r w:rsidRPr="00870578">
        <w:rPr>
          <w:rFonts w:ascii="PT Astra Serif" w:hAnsi="PT Astra Serif"/>
          <w:sz w:val="28"/>
        </w:rPr>
        <w:t xml:space="preserve"> района.</w:t>
      </w:r>
    </w:p>
    <w:p w:rsidR="00C12074" w:rsidRDefault="00C12074" w:rsidP="00C12074">
      <w:pPr>
        <w:jc w:val="center"/>
        <w:rPr>
          <w:rFonts w:ascii="PT Astra Serif" w:hAnsi="PT Astra Serif"/>
          <w:sz w:val="28"/>
          <w:szCs w:val="28"/>
        </w:rPr>
      </w:pPr>
    </w:p>
    <w:p w:rsidR="00C12074" w:rsidRDefault="00C12074" w:rsidP="00C12074">
      <w:pPr>
        <w:jc w:val="center"/>
        <w:rPr>
          <w:rFonts w:ascii="PT Astra Serif" w:hAnsi="PT Astra Serif"/>
          <w:sz w:val="28"/>
          <w:szCs w:val="28"/>
        </w:rPr>
      </w:pPr>
    </w:p>
    <w:p w:rsidR="00C12074" w:rsidRDefault="00C12074" w:rsidP="00C12074">
      <w:pPr>
        <w:jc w:val="center"/>
        <w:rPr>
          <w:rFonts w:ascii="PT Astra Serif" w:hAnsi="PT Astra Serif"/>
          <w:sz w:val="28"/>
          <w:szCs w:val="28"/>
        </w:rPr>
      </w:pPr>
    </w:p>
    <w:p w:rsidR="00C12074" w:rsidRDefault="00C12074" w:rsidP="00C12074">
      <w:pPr>
        <w:jc w:val="center"/>
        <w:rPr>
          <w:rFonts w:ascii="PT Astra Serif" w:hAnsi="PT Astra Serif"/>
          <w:sz w:val="28"/>
          <w:szCs w:val="28"/>
        </w:rPr>
      </w:pPr>
    </w:p>
    <w:p w:rsidR="00C12074" w:rsidRDefault="00C12074" w:rsidP="00C12074">
      <w:pPr>
        <w:jc w:val="center"/>
        <w:rPr>
          <w:rFonts w:ascii="PT Astra Serif" w:hAnsi="PT Astra Serif"/>
          <w:sz w:val="28"/>
          <w:szCs w:val="28"/>
        </w:rPr>
      </w:pPr>
    </w:p>
    <w:p w:rsidR="00C12074" w:rsidRDefault="00C12074" w:rsidP="00C12074">
      <w:pPr>
        <w:jc w:val="center"/>
        <w:rPr>
          <w:rFonts w:ascii="PT Astra Serif" w:hAnsi="PT Astra Serif"/>
          <w:sz w:val="28"/>
          <w:szCs w:val="28"/>
        </w:rPr>
      </w:pPr>
    </w:p>
    <w:p w:rsidR="00C12074" w:rsidRDefault="00C12074" w:rsidP="00C12074">
      <w:pPr>
        <w:jc w:val="center"/>
        <w:rPr>
          <w:rFonts w:ascii="PT Astra Serif" w:hAnsi="PT Astra Serif"/>
          <w:sz w:val="28"/>
          <w:szCs w:val="28"/>
        </w:rPr>
      </w:pPr>
    </w:p>
    <w:p w:rsidR="00C12074" w:rsidRDefault="00C12074" w:rsidP="00C12074">
      <w:pPr>
        <w:jc w:val="center"/>
        <w:rPr>
          <w:rFonts w:ascii="PT Astra Serif" w:hAnsi="PT Astra Serif"/>
          <w:sz w:val="28"/>
          <w:szCs w:val="28"/>
        </w:rPr>
      </w:pPr>
    </w:p>
    <w:p w:rsidR="00C12074" w:rsidRDefault="00C12074" w:rsidP="00C12074">
      <w:pPr>
        <w:jc w:val="center"/>
        <w:rPr>
          <w:rFonts w:ascii="PT Astra Serif" w:hAnsi="PT Astra Serif"/>
          <w:sz w:val="28"/>
          <w:szCs w:val="28"/>
        </w:rPr>
      </w:pPr>
    </w:p>
    <w:p w:rsidR="00C12074" w:rsidRDefault="00C12074" w:rsidP="00C12074">
      <w:pPr>
        <w:jc w:val="center"/>
        <w:rPr>
          <w:rFonts w:ascii="PT Astra Serif" w:hAnsi="PT Astra Serif"/>
          <w:sz w:val="28"/>
          <w:szCs w:val="28"/>
        </w:rPr>
      </w:pPr>
    </w:p>
    <w:p w:rsidR="00C12074" w:rsidRDefault="00C12074" w:rsidP="00C12074">
      <w:pPr>
        <w:jc w:val="center"/>
        <w:rPr>
          <w:rFonts w:ascii="PT Astra Serif" w:hAnsi="PT Astra Serif"/>
          <w:sz w:val="28"/>
          <w:szCs w:val="28"/>
        </w:rPr>
      </w:pPr>
    </w:p>
    <w:p w:rsidR="00C12074" w:rsidRDefault="00C12074" w:rsidP="00C12074">
      <w:pPr>
        <w:jc w:val="center"/>
        <w:rPr>
          <w:rFonts w:ascii="PT Astra Serif" w:hAnsi="PT Astra Serif"/>
          <w:sz w:val="28"/>
          <w:szCs w:val="28"/>
        </w:rPr>
      </w:pPr>
    </w:p>
    <w:p w:rsidR="00C12074" w:rsidRDefault="00C12074" w:rsidP="00C12074">
      <w:pPr>
        <w:jc w:val="center"/>
        <w:rPr>
          <w:rFonts w:ascii="PT Astra Serif" w:hAnsi="PT Astra Serif"/>
          <w:sz w:val="28"/>
          <w:szCs w:val="28"/>
        </w:rPr>
      </w:pPr>
    </w:p>
    <w:p w:rsidR="00C12074" w:rsidRDefault="00C12074" w:rsidP="00C12074">
      <w:pPr>
        <w:jc w:val="center"/>
        <w:rPr>
          <w:rFonts w:ascii="PT Astra Serif" w:hAnsi="PT Astra Serif"/>
          <w:sz w:val="28"/>
          <w:szCs w:val="28"/>
        </w:rPr>
      </w:pPr>
    </w:p>
    <w:p w:rsidR="00C12074" w:rsidRDefault="00C12074" w:rsidP="00C12074">
      <w:pPr>
        <w:jc w:val="center"/>
        <w:rPr>
          <w:rFonts w:ascii="PT Astra Serif" w:hAnsi="PT Astra Serif"/>
          <w:sz w:val="28"/>
          <w:szCs w:val="28"/>
        </w:rPr>
      </w:pPr>
    </w:p>
    <w:p w:rsidR="00C12074" w:rsidRDefault="00C12074" w:rsidP="00C12074">
      <w:pPr>
        <w:jc w:val="center"/>
        <w:rPr>
          <w:rFonts w:ascii="PT Astra Serif" w:hAnsi="PT Astra Serif"/>
          <w:sz w:val="28"/>
          <w:szCs w:val="28"/>
        </w:rPr>
      </w:pPr>
    </w:p>
    <w:p w:rsidR="00C12074" w:rsidRDefault="00C12074" w:rsidP="00C12074">
      <w:pPr>
        <w:jc w:val="center"/>
        <w:rPr>
          <w:rFonts w:ascii="PT Astra Serif" w:hAnsi="PT Astra Serif"/>
          <w:sz w:val="28"/>
          <w:szCs w:val="28"/>
        </w:rPr>
      </w:pPr>
    </w:p>
    <w:p w:rsidR="00C12074" w:rsidRDefault="00C12074" w:rsidP="00C12074">
      <w:pPr>
        <w:jc w:val="center"/>
        <w:rPr>
          <w:rFonts w:ascii="PT Astra Serif" w:hAnsi="PT Astra Serif"/>
          <w:sz w:val="28"/>
          <w:szCs w:val="28"/>
        </w:rPr>
      </w:pPr>
    </w:p>
    <w:p w:rsidR="00C12074" w:rsidRDefault="00C12074" w:rsidP="00C12074">
      <w:pPr>
        <w:jc w:val="center"/>
        <w:rPr>
          <w:rFonts w:ascii="PT Astra Serif" w:hAnsi="PT Astra Serif"/>
          <w:sz w:val="28"/>
          <w:szCs w:val="28"/>
        </w:rPr>
      </w:pPr>
    </w:p>
    <w:p w:rsidR="00C12074" w:rsidRDefault="00C12074" w:rsidP="00C12074">
      <w:pPr>
        <w:jc w:val="center"/>
        <w:rPr>
          <w:rFonts w:ascii="PT Astra Serif" w:hAnsi="PT Astra Serif"/>
          <w:sz w:val="28"/>
          <w:szCs w:val="28"/>
        </w:rPr>
      </w:pPr>
    </w:p>
    <w:p w:rsidR="00C12074" w:rsidRDefault="00C12074" w:rsidP="00C12074">
      <w:pPr>
        <w:jc w:val="center"/>
        <w:rPr>
          <w:rFonts w:ascii="PT Astra Serif" w:hAnsi="PT Astra Serif"/>
          <w:sz w:val="28"/>
          <w:szCs w:val="28"/>
        </w:rPr>
      </w:pPr>
    </w:p>
    <w:p w:rsidR="00C12074" w:rsidRDefault="00C12074" w:rsidP="00C12074">
      <w:pPr>
        <w:jc w:val="center"/>
        <w:rPr>
          <w:rFonts w:ascii="PT Astra Serif" w:hAnsi="PT Astra Serif"/>
          <w:sz w:val="28"/>
          <w:szCs w:val="28"/>
        </w:rPr>
      </w:pPr>
    </w:p>
    <w:p w:rsidR="00C12074" w:rsidRDefault="00C12074" w:rsidP="00C12074">
      <w:pPr>
        <w:jc w:val="center"/>
        <w:rPr>
          <w:rFonts w:ascii="PT Astra Serif" w:hAnsi="PT Astra Serif"/>
          <w:sz w:val="28"/>
          <w:szCs w:val="28"/>
        </w:rPr>
      </w:pPr>
    </w:p>
    <w:p w:rsidR="00C12074" w:rsidRDefault="00C12074" w:rsidP="00C12074">
      <w:pPr>
        <w:jc w:val="center"/>
        <w:rPr>
          <w:rFonts w:ascii="PT Astra Serif" w:hAnsi="PT Astra Serif"/>
          <w:sz w:val="28"/>
          <w:szCs w:val="28"/>
        </w:rPr>
      </w:pPr>
    </w:p>
    <w:p w:rsidR="00C12074" w:rsidRDefault="00C12074" w:rsidP="00C12074">
      <w:pPr>
        <w:jc w:val="center"/>
        <w:rPr>
          <w:rFonts w:ascii="PT Astra Serif" w:hAnsi="PT Astra Serif"/>
          <w:sz w:val="28"/>
          <w:szCs w:val="28"/>
        </w:rPr>
      </w:pPr>
    </w:p>
    <w:p w:rsidR="00C12074" w:rsidRDefault="00C12074" w:rsidP="00C12074">
      <w:pPr>
        <w:jc w:val="center"/>
        <w:rPr>
          <w:rFonts w:ascii="PT Astra Serif" w:hAnsi="PT Astra Serif"/>
          <w:sz w:val="28"/>
          <w:szCs w:val="28"/>
        </w:rPr>
      </w:pPr>
    </w:p>
    <w:p w:rsidR="00C12074" w:rsidRDefault="00C12074" w:rsidP="00C12074">
      <w:pPr>
        <w:jc w:val="center"/>
        <w:rPr>
          <w:rFonts w:ascii="PT Astra Serif" w:hAnsi="PT Astra Serif"/>
          <w:sz w:val="28"/>
          <w:szCs w:val="28"/>
        </w:rPr>
      </w:pPr>
    </w:p>
    <w:p w:rsidR="00C12074" w:rsidRDefault="00C12074" w:rsidP="00C12074">
      <w:pPr>
        <w:jc w:val="center"/>
        <w:rPr>
          <w:rFonts w:ascii="PT Astra Serif" w:hAnsi="PT Astra Serif"/>
          <w:sz w:val="28"/>
          <w:szCs w:val="28"/>
        </w:rPr>
      </w:pPr>
    </w:p>
    <w:p w:rsidR="00C12074" w:rsidRDefault="00C12074" w:rsidP="00C12074">
      <w:pPr>
        <w:jc w:val="both"/>
        <w:rPr>
          <w:rFonts w:ascii="PT Astra Serif" w:hAnsi="PT Astra Serif"/>
          <w:sz w:val="28"/>
          <w:szCs w:val="28"/>
        </w:rPr>
      </w:pPr>
    </w:p>
    <w:p w:rsidR="00C12074" w:rsidRDefault="00C12074" w:rsidP="00C12074">
      <w:pPr>
        <w:jc w:val="both"/>
        <w:rPr>
          <w:rFonts w:ascii="PT Astra Serif" w:hAnsi="PT Astra Serif"/>
          <w:sz w:val="28"/>
          <w:szCs w:val="28"/>
        </w:rPr>
      </w:pPr>
    </w:p>
    <w:p w:rsidR="00C12074" w:rsidRDefault="00C12074" w:rsidP="00C12074">
      <w:pPr>
        <w:jc w:val="both"/>
        <w:rPr>
          <w:rFonts w:ascii="PT Astra Serif" w:hAnsi="PT Astra Serif"/>
          <w:sz w:val="28"/>
          <w:szCs w:val="28"/>
        </w:rPr>
      </w:pPr>
    </w:p>
    <w:p w:rsidR="00C12074" w:rsidRDefault="00C12074" w:rsidP="00C12074">
      <w:pPr>
        <w:jc w:val="both"/>
        <w:rPr>
          <w:rFonts w:ascii="PT Astra Serif" w:hAnsi="PT Astra Serif"/>
          <w:sz w:val="28"/>
          <w:szCs w:val="28"/>
        </w:rPr>
      </w:pPr>
    </w:p>
    <w:p w:rsidR="00C12074" w:rsidRDefault="00C12074" w:rsidP="00C12074">
      <w:pPr>
        <w:jc w:val="both"/>
        <w:rPr>
          <w:rFonts w:ascii="PT Astra Serif" w:hAnsi="PT Astra Serif"/>
          <w:sz w:val="28"/>
          <w:szCs w:val="28"/>
        </w:rPr>
      </w:pPr>
    </w:p>
    <w:p w:rsidR="00C12074" w:rsidRDefault="00C12074" w:rsidP="00C12074">
      <w:pPr>
        <w:jc w:val="both"/>
        <w:rPr>
          <w:rFonts w:ascii="PT Astra Serif" w:hAnsi="PT Astra Serif"/>
          <w:sz w:val="28"/>
          <w:szCs w:val="28"/>
        </w:rPr>
      </w:pPr>
    </w:p>
    <w:p w:rsidR="00C12074" w:rsidRDefault="00C12074" w:rsidP="00C12074">
      <w:pPr>
        <w:jc w:val="both"/>
        <w:rPr>
          <w:rFonts w:ascii="PT Astra Serif" w:hAnsi="PT Astra Serif"/>
          <w:sz w:val="28"/>
          <w:szCs w:val="28"/>
        </w:rPr>
      </w:pPr>
    </w:p>
    <w:p w:rsidR="00C12074" w:rsidRDefault="00C12074" w:rsidP="00C12074">
      <w:pPr>
        <w:jc w:val="both"/>
        <w:rPr>
          <w:rFonts w:ascii="PT Astra Serif" w:hAnsi="PT Astra Serif"/>
          <w:sz w:val="28"/>
          <w:szCs w:val="28"/>
        </w:rPr>
      </w:pPr>
    </w:p>
    <w:p w:rsidR="00C12074" w:rsidRDefault="00C12074" w:rsidP="00C12074">
      <w:pPr>
        <w:jc w:val="both"/>
        <w:rPr>
          <w:rFonts w:ascii="PT Astra Serif" w:hAnsi="PT Astra Serif"/>
          <w:sz w:val="28"/>
          <w:szCs w:val="28"/>
        </w:rPr>
      </w:pPr>
    </w:p>
    <w:p w:rsidR="00C12074" w:rsidRDefault="00C12074" w:rsidP="00C12074">
      <w:pPr>
        <w:jc w:val="both"/>
        <w:rPr>
          <w:rFonts w:ascii="PT Astra Serif" w:hAnsi="PT Astra Serif"/>
          <w:sz w:val="28"/>
          <w:szCs w:val="28"/>
        </w:rPr>
      </w:pPr>
    </w:p>
    <w:p w:rsidR="00C12074" w:rsidRPr="00FB4608" w:rsidRDefault="00C12074" w:rsidP="00C12074">
      <w:pPr>
        <w:ind w:left="5670"/>
        <w:rPr>
          <w:rFonts w:ascii="PT Astra Serif" w:hAnsi="PT Astra Serif"/>
          <w:sz w:val="28"/>
          <w:szCs w:val="24"/>
        </w:rPr>
      </w:pPr>
      <w:r w:rsidRPr="00FB4608">
        <w:rPr>
          <w:rFonts w:ascii="PT Astra Serif" w:hAnsi="PT Astra Serif"/>
          <w:sz w:val="28"/>
          <w:szCs w:val="24"/>
        </w:rPr>
        <w:lastRenderedPageBreak/>
        <w:t xml:space="preserve">Приложение № </w:t>
      </w:r>
      <w:r>
        <w:rPr>
          <w:rFonts w:ascii="PT Astra Serif" w:hAnsi="PT Astra Serif"/>
          <w:sz w:val="28"/>
          <w:szCs w:val="24"/>
        </w:rPr>
        <w:t>2</w:t>
      </w:r>
    </w:p>
    <w:p w:rsidR="00C12074" w:rsidRPr="00FB4608" w:rsidRDefault="00C12074" w:rsidP="00C12074">
      <w:pPr>
        <w:ind w:left="5670"/>
        <w:rPr>
          <w:rFonts w:ascii="PT Astra Serif" w:hAnsi="PT Astra Serif"/>
          <w:sz w:val="28"/>
          <w:szCs w:val="24"/>
        </w:rPr>
      </w:pPr>
      <w:r w:rsidRPr="00FB4608">
        <w:rPr>
          <w:rFonts w:ascii="PT Astra Serif" w:hAnsi="PT Astra Serif"/>
          <w:sz w:val="28"/>
          <w:szCs w:val="24"/>
        </w:rPr>
        <w:t xml:space="preserve">Утверждено постановлением Администрации Ключевского района от </w:t>
      </w:r>
      <w:r>
        <w:rPr>
          <w:rFonts w:ascii="PT Astra Serif" w:hAnsi="PT Astra Serif"/>
          <w:sz w:val="28"/>
          <w:szCs w:val="24"/>
        </w:rPr>
        <w:t>29.02.</w:t>
      </w:r>
      <w:r w:rsidRPr="00FB4608">
        <w:rPr>
          <w:rFonts w:ascii="PT Astra Serif" w:hAnsi="PT Astra Serif"/>
          <w:sz w:val="28"/>
          <w:szCs w:val="24"/>
        </w:rPr>
        <w:t xml:space="preserve">2024 № </w:t>
      </w:r>
      <w:r>
        <w:rPr>
          <w:rFonts w:ascii="PT Astra Serif" w:hAnsi="PT Astra Serif"/>
          <w:sz w:val="28"/>
          <w:szCs w:val="24"/>
        </w:rPr>
        <w:t>98</w:t>
      </w:r>
    </w:p>
    <w:p w:rsidR="00C12074" w:rsidRDefault="00C12074" w:rsidP="00C12074">
      <w:pPr>
        <w:pStyle w:val="3"/>
        <w:jc w:val="right"/>
        <w:rPr>
          <w:rFonts w:ascii="PT Astra Serif" w:hAnsi="PT Astra Serif"/>
          <w:color w:val="auto"/>
          <w:sz w:val="28"/>
        </w:rPr>
      </w:pPr>
    </w:p>
    <w:p w:rsidR="00C12074" w:rsidRPr="001F5DFC" w:rsidRDefault="00C12074" w:rsidP="00C12074"/>
    <w:p w:rsidR="00C12074" w:rsidRPr="00FF3DCB" w:rsidRDefault="00C12074" w:rsidP="00C12074">
      <w:pPr>
        <w:pStyle w:val="3"/>
        <w:jc w:val="center"/>
        <w:rPr>
          <w:rFonts w:ascii="PT Astra Serif" w:hAnsi="PT Astra Serif"/>
          <w:color w:val="auto"/>
          <w:sz w:val="28"/>
        </w:rPr>
      </w:pPr>
      <w:r w:rsidRPr="00FF3DCB">
        <w:rPr>
          <w:rFonts w:ascii="PT Astra Serif" w:hAnsi="PT Astra Serif"/>
          <w:color w:val="auto"/>
          <w:sz w:val="28"/>
        </w:rPr>
        <w:t>СОСТАВ</w:t>
      </w:r>
    </w:p>
    <w:p w:rsidR="00C12074" w:rsidRDefault="00C12074" w:rsidP="00C12074">
      <w:pPr>
        <w:ind w:left="567" w:right="-428" w:hanging="567"/>
        <w:jc w:val="center"/>
        <w:rPr>
          <w:rFonts w:ascii="PT Astra Serif" w:hAnsi="PT Astra Serif"/>
          <w:color w:val="000000"/>
          <w:sz w:val="28"/>
          <w:szCs w:val="28"/>
        </w:rPr>
      </w:pPr>
      <w:r w:rsidRPr="00FF3DCB">
        <w:rPr>
          <w:rFonts w:ascii="PT Astra Serif" w:hAnsi="PT Astra Serif"/>
          <w:snapToGrid w:val="0"/>
          <w:color w:val="000000"/>
          <w:sz w:val="28"/>
        </w:rPr>
        <w:t xml:space="preserve">эвакуационной комиссии </w:t>
      </w:r>
      <w:r w:rsidRPr="00870578">
        <w:rPr>
          <w:rFonts w:ascii="PT Astra Serif" w:hAnsi="PT Astra Serif"/>
          <w:color w:val="000000"/>
          <w:sz w:val="28"/>
          <w:szCs w:val="28"/>
        </w:rPr>
        <w:t xml:space="preserve">муниципального образования </w:t>
      </w:r>
    </w:p>
    <w:p w:rsidR="00C12074" w:rsidRPr="00870578" w:rsidRDefault="00C12074" w:rsidP="00C12074">
      <w:pPr>
        <w:ind w:left="567" w:right="-428" w:hanging="567"/>
        <w:jc w:val="center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Ключевский</w:t>
      </w:r>
      <w:r w:rsidRPr="00870578">
        <w:rPr>
          <w:rFonts w:ascii="PT Astra Serif" w:hAnsi="PT Astra Serif"/>
          <w:color w:val="000000"/>
          <w:sz w:val="28"/>
          <w:szCs w:val="28"/>
        </w:rPr>
        <w:t xml:space="preserve"> район Алтайского края</w:t>
      </w:r>
    </w:p>
    <w:p w:rsidR="00C12074" w:rsidRPr="00FF3DCB" w:rsidRDefault="00C12074" w:rsidP="00C12074">
      <w:pPr>
        <w:ind w:firstLine="720"/>
        <w:jc w:val="center"/>
        <w:rPr>
          <w:rFonts w:ascii="PT Astra Serif" w:hAnsi="PT Astra Serif"/>
          <w:snapToGrid w:val="0"/>
          <w:color w:val="000000"/>
          <w:sz w:val="28"/>
        </w:rPr>
      </w:pPr>
    </w:p>
    <w:p w:rsidR="00C12074" w:rsidRPr="00FF3DCB" w:rsidRDefault="00C12074" w:rsidP="00C12074">
      <w:pPr>
        <w:rPr>
          <w:rFonts w:ascii="PT Astra Serif" w:hAnsi="PT Astra Serif"/>
          <w:sz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3"/>
        <w:gridCol w:w="5103"/>
      </w:tblGrid>
      <w:tr w:rsidR="00C12074" w:rsidRPr="00FF3DCB" w:rsidTr="00A13C63">
        <w:trPr>
          <w:cantSplit/>
        </w:trPr>
        <w:tc>
          <w:tcPr>
            <w:tcW w:w="9606" w:type="dxa"/>
            <w:gridSpan w:val="2"/>
          </w:tcPr>
          <w:p w:rsidR="00C12074" w:rsidRPr="00FF3DCB" w:rsidRDefault="00C12074" w:rsidP="00A13C63">
            <w:pPr>
              <w:jc w:val="center"/>
              <w:rPr>
                <w:rFonts w:ascii="PT Astra Serif" w:hAnsi="PT Astra Serif"/>
              </w:rPr>
            </w:pPr>
            <w:r w:rsidRPr="00FF3DCB">
              <w:rPr>
                <w:rFonts w:ascii="PT Astra Serif" w:hAnsi="PT Astra Serif"/>
                <w:sz w:val="22"/>
              </w:rPr>
              <w:t>Председатель комиссии</w:t>
            </w:r>
          </w:p>
        </w:tc>
      </w:tr>
      <w:tr w:rsidR="00C12074" w:rsidRPr="00FF3DCB" w:rsidTr="00A13C63">
        <w:trPr>
          <w:cantSplit/>
        </w:trPr>
        <w:tc>
          <w:tcPr>
            <w:tcW w:w="4503" w:type="dxa"/>
          </w:tcPr>
          <w:p w:rsidR="00C12074" w:rsidRPr="00FF3DCB" w:rsidRDefault="00C12074" w:rsidP="00A13C63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</w:rPr>
              <w:t>Заместитель главы А</w:t>
            </w:r>
            <w:r w:rsidRPr="00FF3DCB">
              <w:rPr>
                <w:rFonts w:ascii="PT Astra Serif" w:hAnsi="PT Astra Serif"/>
                <w:sz w:val="22"/>
              </w:rPr>
              <w:t>дминистрации района по</w:t>
            </w:r>
            <w:r>
              <w:rPr>
                <w:rFonts w:ascii="PT Astra Serif" w:hAnsi="PT Astra Serif"/>
                <w:sz w:val="22"/>
              </w:rPr>
              <w:t xml:space="preserve"> оперативному управлению, ЖКХ, строительству и транспорту</w:t>
            </w:r>
          </w:p>
        </w:tc>
        <w:tc>
          <w:tcPr>
            <w:tcW w:w="5103" w:type="dxa"/>
          </w:tcPr>
          <w:p w:rsidR="00C12074" w:rsidRPr="00FF3DCB" w:rsidRDefault="00C12074" w:rsidP="00A13C6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</w:rPr>
              <w:t>Кушнерев Иван Иванович</w:t>
            </w:r>
          </w:p>
        </w:tc>
      </w:tr>
      <w:tr w:rsidR="00C12074" w:rsidRPr="00FF3DCB" w:rsidTr="00A13C63">
        <w:trPr>
          <w:cantSplit/>
        </w:trPr>
        <w:tc>
          <w:tcPr>
            <w:tcW w:w="9606" w:type="dxa"/>
            <w:gridSpan w:val="2"/>
          </w:tcPr>
          <w:p w:rsidR="00C12074" w:rsidRPr="00FF3DCB" w:rsidRDefault="00C12074" w:rsidP="00A13C63">
            <w:pPr>
              <w:jc w:val="center"/>
              <w:rPr>
                <w:rFonts w:ascii="PT Astra Serif" w:hAnsi="PT Astra Serif"/>
              </w:rPr>
            </w:pPr>
            <w:r w:rsidRPr="00FF3DCB">
              <w:rPr>
                <w:rFonts w:ascii="PT Astra Serif" w:hAnsi="PT Astra Serif"/>
                <w:sz w:val="22"/>
              </w:rPr>
              <w:t>Заместитель председателя комиссии</w:t>
            </w:r>
          </w:p>
        </w:tc>
      </w:tr>
      <w:tr w:rsidR="00C12074" w:rsidRPr="00FF3DCB" w:rsidTr="00A13C63">
        <w:trPr>
          <w:cantSplit/>
        </w:trPr>
        <w:tc>
          <w:tcPr>
            <w:tcW w:w="4503" w:type="dxa"/>
          </w:tcPr>
          <w:p w:rsidR="00C12074" w:rsidRPr="00FF3DCB" w:rsidRDefault="00C12074" w:rsidP="00A13C63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</w:rPr>
              <w:t xml:space="preserve"> Заместитель главы А</w:t>
            </w:r>
            <w:r w:rsidRPr="00FF3DCB">
              <w:rPr>
                <w:rFonts w:ascii="PT Astra Serif" w:hAnsi="PT Astra Serif"/>
                <w:sz w:val="22"/>
              </w:rPr>
              <w:t>дминистрации района</w:t>
            </w:r>
            <w:r>
              <w:rPr>
                <w:rFonts w:ascii="PT Astra Serif" w:hAnsi="PT Astra Serif"/>
                <w:sz w:val="22"/>
              </w:rPr>
              <w:t xml:space="preserve"> по общим вопросам</w:t>
            </w:r>
          </w:p>
        </w:tc>
        <w:tc>
          <w:tcPr>
            <w:tcW w:w="5103" w:type="dxa"/>
          </w:tcPr>
          <w:p w:rsidR="00C12074" w:rsidRPr="004E05A0" w:rsidRDefault="00C12074" w:rsidP="00A13C6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E05A0">
              <w:rPr>
                <w:rFonts w:ascii="PT Astra Serif" w:hAnsi="PT Astra Serif"/>
                <w:sz w:val="22"/>
                <w:szCs w:val="22"/>
              </w:rPr>
              <w:t>Чернова Олеся Николаевна</w:t>
            </w:r>
          </w:p>
        </w:tc>
      </w:tr>
      <w:tr w:rsidR="00C12074" w:rsidRPr="00FF3DCB" w:rsidTr="00A13C63">
        <w:trPr>
          <w:cantSplit/>
        </w:trPr>
        <w:tc>
          <w:tcPr>
            <w:tcW w:w="9606" w:type="dxa"/>
            <w:gridSpan w:val="2"/>
          </w:tcPr>
          <w:p w:rsidR="00C12074" w:rsidRPr="00FF3DCB" w:rsidRDefault="00C12074" w:rsidP="00A13C63">
            <w:pPr>
              <w:jc w:val="center"/>
              <w:rPr>
                <w:rFonts w:ascii="PT Astra Serif" w:hAnsi="PT Astra Serif"/>
              </w:rPr>
            </w:pPr>
            <w:r w:rsidRPr="00FF3DCB">
              <w:rPr>
                <w:rFonts w:ascii="PT Astra Serif" w:hAnsi="PT Astra Serif"/>
                <w:sz w:val="22"/>
              </w:rPr>
              <w:t>Секретарь комиссии</w:t>
            </w:r>
          </w:p>
        </w:tc>
      </w:tr>
      <w:tr w:rsidR="00C12074" w:rsidRPr="00FF3DCB" w:rsidTr="00A13C63">
        <w:trPr>
          <w:cantSplit/>
        </w:trPr>
        <w:tc>
          <w:tcPr>
            <w:tcW w:w="4503" w:type="dxa"/>
          </w:tcPr>
          <w:p w:rsidR="00C12074" w:rsidRPr="00FF3DCB" w:rsidRDefault="00C12074" w:rsidP="00A13C63">
            <w:pPr>
              <w:pStyle w:val="8"/>
              <w:rPr>
                <w:rFonts w:ascii="PT Astra Serif" w:hAnsi="PT Astra Serif"/>
              </w:rPr>
            </w:pPr>
            <w:r w:rsidRPr="00D521D9">
              <w:rPr>
                <w:rFonts w:ascii="PT Astra Serif" w:hAnsi="PT Astra Serif"/>
                <w:color w:val="auto"/>
                <w:sz w:val="22"/>
              </w:rPr>
              <w:t xml:space="preserve">Председатель комитета по культуре </w:t>
            </w:r>
            <w:r>
              <w:rPr>
                <w:rFonts w:ascii="PT Astra Serif" w:hAnsi="PT Astra Serif"/>
                <w:sz w:val="22"/>
              </w:rPr>
              <w:t>А</w:t>
            </w:r>
            <w:r w:rsidRPr="00FF3DCB">
              <w:rPr>
                <w:rFonts w:ascii="PT Astra Serif" w:hAnsi="PT Astra Serif"/>
                <w:sz w:val="22"/>
              </w:rPr>
              <w:t>дминистрации</w:t>
            </w:r>
            <w:r w:rsidRPr="00D521D9">
              <w:rPr>
                <w:rFonts w:ascii="PT Astra Serif" w:hAnsi="PT Astra Serif"/>
                <w:color w:val="auto"/>
                <w:sz w:val="22"/>
              </w:rPr>
              <w:t xml:space="preserve"> района</w:t>
            </w:r>
          </w:p>
        </w:tc>
        <w:tc>
          <w:tcPr>
            <w:tcW w:w="5103" w:type="dxa"/>
          </w:tcPr>
          <w:p w:rsidR="00C12074" w:rsidRPr="004E05A0" w:rsidRDefault="00C12074" w:rsidP="00A13C6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E05A0">
              <w:rPr>
                <w:rFonts w:ascii="PT Astra Serif" w:hAnsi="PT Astra Serif"/>
                <w:sz w:val="22"/>
                <w:szCs w:val="22"/>
              </w:rPr>
              <w:t>Руденко Евгения Владимировна</w:t>
            </w:r>
          </w:p>
        </w:tc>
      </w:tr>
      <w:tr w:rsidR="00C12074" w:rsidRPr="00FF3DCB" w:rsidTr="00A13C63">
        <w:trPr>
          <w:cantSplit/>
        </w:trPr>
        <w:tc>
          <w:tcPr>
            <w:tcW w:w="9606" w:type="dxa"/>
            <w:gridSpan w:val="2"/>
          </w:tcPr>
          <w:p w:rsidR="00C12074" w:rsidRPr="00FF3DCB" w:rsidRDefault="00C12074" w:rsidP="00A13C63">
            <w:pPr>
              <w:jc w:val="center"/>
              <w:rPr>
                <w:rFonts w:ascii="PT Astra Serif" w:hAnsi="PT Astra Serif"/>
              </w:rPr>
            </w:pPr>
            <w:r w:rsidRPr="00FF3DCB">
              <w:rPr>
                <w:rFonts w:ascii="PT Astra Serif" w:hAnsi="PT Astra Serif"/>
                <w:sz w:val="22"/>
              </w:rPr>
              <w:t>Члены комиссии</w:t>
            </w:r>
          </w:p>
        </w:tc>
      </w:tr>
      <w:tr w:rsidR="00C12074" w:rsidRPr="00FF3DCB" w:rsidTr="00A13C63">
        <w:trPr>
          <w:cantSplit/>
        </w:trPr>
        <w:tc>
          <w:tcPr>
            <w:tcW w:w="4503" w:type="dxa"/>
          </w:tcPr>
          <w:p w:rsidR="00C12074" w:rsidRPr="00FF3DCB" w:rsidRDefault="00C12074" w:rsidP="00A13C63">
            <w:pPr>
              <w:jc w:val="both"/>
              <w:rPr>
                <w:rFonts w:ascii="PT Astra Serif" w:hAnsi="PT Astra Serif"/>
              </w:rPr>
            </w:pPr>
            <w:r w:rsidRPr="00FF3DCB">
              <w:rPr>
                <w:rFonts w:ascii="PT Astra Serif" w:hAnsi="PT Astra Serif"/>
                <w:sz w:val="22"/>
              </w:rPr>
              <w:t>Начальник группы учета эвакуации населения и информации</w:t>
            </w:r>
          </w:p>
        </w:tc>
        <w:tc>
          <w:tcPr>
            <w:tcW w:w="5103" w:type="dxa"/>
          </w:tcPr>
          <w:p w:rsidR="00C12074" w:rsidRPr="00FF3DCB" w:rsidRDefault="00C12074" w:rsidP="00A13C63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2"/>
              </w:rPr>
              <w:t>Горбатенко</w:t>
            </w:r>
            <w:r w:rsidRPr="00FF3DCB">
              <w:rPr>
                <w:rFonts w:ascii="PT Astra Serif" w:hAnsi="PT Astra Serif"/>
                <w:i/>
                <w:sz w:val="22"/>
              </w:rPr>
              <w:t xml:space="preserve"> </w:t>
            </w:r>
            <w:r>
              <w:rPr>
                <w:rFonts w:ascii="PT Astra Serif" w:hAnsi="PT Astra Serif"/>
                <w:i/>
                <w:sz w:val="22"/>
              </w:rPr>
              <w:t>Александр</w:t>
            </w:r>
            <w:r w:rsidRPr="00FF3DCB">
              <w:rPr>
                <w:rFonts w:ascii="PT Astra Serif" w:hAnsi="PT Astra Serif"/>
                <w:i/>
                <w:sz w:val="22"/>
              </w:rPr>
              <w:t xml:space="preserve"> Александров</w:t>
            </w:r>
            <w:r>
              <w:rPr>
                <w:rFonts w:ascii="PT Astra Serif" w:hAnsi="PT Astra Serif"/>
                <w:i/>
                <w:sz w:val="22"/>
              </w:rPr>
              <w:t>ич</w:t>
            </w:r>
            <w:r w:rsidRPr="00FF3DCB">
              <w:rPr>
                <w:rFonts w:ascii="PT Astra Serif" w:hAnsi="PT Astra Serif"/>
                <w:i/>
                <w:sz w:val="22"/>
              </w:rPr>
              <w:t xml:space="preserve"> – </w:t>
            </w:r>
            <w:r>
              <w:rPr>
                <w:rFonts w:ascii="PT Astra Serif" w:hAnsi="PT Astra Serif"/>
                <w:sz w:val="22"/>
              </w:rPr>
              <w:t>на</w:t>
            </w:r>
            <w:r w:rsidRPr="00FF3DCB">
              <w:rPr>
                <w:rFonts w:ascii="PT Astra Serif" w:hAnsi="PT Astra Serif"/>
                <w:sz w:val="22"/>
              </w:rPr>
              <w:t>чальник отдела по социально-трудовым отношениям</w:t>
            </w:r>
            <w:r>
              <w:rPr>
                <w:rFonts w:ascii="PT Astra Serif" w:hAnsi="PT Astra Serif"/>
                <w:sz w:val="22"/>
              </w:rPr>
              <w:t xml:space="preserve"> А</w:t>
            </w:r>
            <w:r w:rsidRPr="00FF3DCB">
              <w:rPr>
                <w:rFonts w:ascii="PT Astra Serif" w:hAnsi="PT Astra Serif"/>
                <w:sz w:val="22"/>
              </w:rPr>
              <w:t>дминистрации</w:t>
            </w:r>
            <w:r w:rsidR="009E3553">
              <w:rPr>
                <w:rFonts w:ascii="PT Astra Serif" w:hAnsi="PT Astra Serif"/>
                <w:sz w:val="22"/>
              </w:rPr>
              <w:t xml:space="preserve"> </w:t>
            </w:r>
            <w:r w:rsidR="009E3553" w:rsidRPr="00FF3DCB">
              <w:rPr>
                <w:rFonts w:ascii="PT Astra Serif" w:hAnsi="PT Astra Serif"/>
                <w:sz w:val="22"/>
              </w:rPr>
              <w:t>района</w:t>
            </w:r>
          </w:p>
        </w:tc>
      </w:tr>
      <w:tr w:rsidR="00C12074" w:rsidRPr="00FF3DCB" w:rsidTr="00A13C63">
        <w:trPr>
          <w:cantSplit/>
        </w:trPr>
        <w:tc>
          <w:tcPr>
            <w:tcW w:w="4503" w:type="dxa"/>
          </w:tcPr>
          <w:p w:rsidR="00C12074" w:rsidRPr="00FF3DCB" w:rsidRDefault="00C12074" w:rsidP="00A13C63">
            <w:pPr>
              <w:jc w:val="both"/>
              <w:rPr>
                <w:rFonts w:ascii="PT Astra Serif" w:hAnsi="PT Astra Serif"/>
              </w:rPr>
            </w:pPr>
            <w:r w:rsidRPr="00FF3DCB">
              <w:rPr>
                <w:rFonts w:ascii="PT Astra Serif" w:hAnsi="PT Astra Serif"/>
                <w:sz w:val="22"/>
              </w:rPr>
              <w:t>Начальник группы приема и организации размещения населения</w:t>
            </w:r>
          </w:p>
        </w:tc>
        <w:tc>
          <w:tcPr>
            <w:tcW w:w="5103" w:type="dxa"/>
          </w:tcPr>
          <w:p w:rsidR="00C12074" w:rsidRPr="00FF3DCB" w:rsidRDefault="00C12074" w:rsidP="00A13C63">
            <w:pPr>
              <w:jc w:val="both"/>
              <w:rPr>
                <w:rFonts w:ascii="PT Astra Serif" w:hAnsi="PT Astra Serif"/>
              </w:rPr>
            </w:pPr>
            <w:r w:rsidRPr="00FF3DCB">
              <w:rPr>
                <w:rFonts w:ascii="PT Astra Serif" w:hAnsi="PT Astra Serif"/>
                <w:i/>
                <w:sz w:val="22"/>
              </w:rPr>
              <w:t xml:space="preserve">Жадько Игорь Владимирович - </w:t>
            </w:r>
            <w:r w:rsidRPr="00FF3DCB">
              <w:rPr>
                <w:rFonts w:ascii="PT Astra Serif" w:hAnsi="PT Astra Serif"/>
                <w:sz w:val="22"/>
              </w:rPr>
              <w:t xml:space="preserve">Начальник управления сельского хозяйства и продовольствия </w:t>
            </w:r>
            <w:r>
              <w:rPr>
                <w:rFonts w:ascii="PT Astra Serif" w:hAnsi="PT Astra Serif"/>
                <w:sz w:val="22"/>
              </w:rPr>
              <w:t>А</w:t>
            </w:r>
            <w:r w:rsidRPr="00FF3DCB">
              <w:rPr>
                <w:rFonts w:ascii="PT Astra Serif" w:hAnsi="PT Astra Serif"/>
                <w:sz w:val="22"/>
              </w:rPr>
              <w:t>дминистрации</w:t>
            </w:r>
            <w:r w:rsidR="009E3553">
              <w:rPr>
                <w:rFonts w:ascii="PT Astra Serif" w:hAnsi="PT Astra Serif"/>
                <w:sz w:val="22"/>
              </w:rPr>
              <w:t xml:space="preserve"> </w:t>
            </w:r>
            <w:r w:rsidR="009E3553" w:rsidRPr="00FF3DCB">
              <w:rPr>
                <w:rFonts w:ascii="PT Astra Serif" w:hAnsi="PT Astra Serif"/>
                <w:sz w:val="22"/>
              </w:rPr>
              <w:t>района</w:t>
            </w:r>
          </w:p>
        </w:tc>
      </w:tr>
      <w:tr w:rsidR="00C12074" w:rsidRPr="00FF3DCB" w:rsidTr="00A13C63">
        <w:trPr>
          <w:cantSplit/>
        </w:trPr>
        <w:tc>
          <w:tcPr>
            <w:tcW w:w="4503" w:type="dxa"/>
          </w:tcPr>
          <w:p w:rsidR="00C12074" w:rsidRPr="00FF3DCB" w:rsidRDefault="00C12074" w:rsidP="00A13C63">
            <w:pPr>
              <w:jc w:val="both"/>
              <w:rPr>
                <w:rFonts w:ascii="PT Astra Serif" w:hAnsi="PT Astra Serif"/>
              </w:rPr>
            </w:pPr>
            <w:r w:rsidRPr="00FF3DCB">
              <w:rPr>
                <w:rFonts w:ascii="PT Astra Serif" w:hAnsi="PT Astra Serif"/>
                <w:sz w:val="22"/>
              </w:rPr>
              <w:t>Начальник группы дорожно-транспортного обеспечения</w:t>
            </w:r>
          </w:p>
        </w:tc>
        <w:tc>
          <w:tcPr>
            <w:tcW w:w="5103" w:type="dxa"/>
          </w:tcPr>
          <w:p w:rsidR="00C12074" w:rsidRPr="00FF3DCB" w:rsidRDefault="00C12074" w:rsidP="00A13C63">
            <w:pPr>
              <w:jc w:val="both"/>
              <w:rPr>
                <w:rFonts w:ascii="PT Astra Serif" w:hAnsi="PT Astra Serif"/>
              </w:rPr>
            </w:pPr>
            <w:r w:rsidRPr="00FF3DCB">
              <w:rPr>
                <w:rFonts w:ascii="PT Astra Serif" w:hAnsi="PT Astra Serif"/>
                <w:i/>
                <w:sz w:val="22"/>
              </w:rPr>
              <w:t xml:space="preserve">Ванин Сергей Николаевич - </w:t>
            </w:r>
            <w:r w:rsidRPr="00FF3DCB">
              <w:rPr>
                <w:rFonts w:ascii="PT Astra Serif" w:hAnsi="PT Astra Serif"/>
                <w:sz w:val="22"/>
              </w:rPr>
              <w:t>начальник отдела по ЖКХ</w:t>
            </w:r>
            <w:r>
              <w:rPr>
                <w:rFonts w:ascii="PT Astra Serif" w:hAnsi="PT Astra Serif"/>
                <w:sz w:val="22"/>
              </w:rPr>
              <w:t xml:space="preserve"> А</w:t>
            </w:r>
            <w:r w:rsidRPr="00FF3DCB">
              <w:rPr>
                <w:rFonts w:ascii="PT Astra Serif" w:hAnsi="PT Astra Serif"/>
                <w:sz w:val="22"/>
              </w:rPr>
              <w:t>дминистрации</w:t>
            </w:r>
            <w:r w:rsidR="009E3553">
              <w:rPr>
                <w:rFonts w:ascii="PT Astra Serif" w:hAnsi="PT Astra Serif"/>
                <w:sz w:val="22"/>
              </w:rPr>
              <w:t xml:space="preserve"> </w:t>
            </w:r>
            <w:r w:rsidR="009E3553" w:rsidRPr="00FF3DCB">
              <w:rPr>
                <w:rFonts w:ascii="PT Astra Serif" w:hAnsi="PT Astra Serif"/>
                <w:sz w:val="22"/>
              </w:rPr>
              <w:t>района</w:t>
            </w:r>
          </w:p>
        </w:tc>
      </w:tr>
      <w:tr w:rsidR="00C12074" w:rsidRPr="00FF3DCB" w:rsidTr="00A13C63">
        <w:trPr>
          <w:cantSplit/>
        </w:trPr>
        <w:tc>
          <w:tcPr>
            <w:tcW w:w="4503" w:type="dxa"/>
          </w:tcPr>
          <w:p w:rsidR="00C12074" w:rsidRPr="00FF3DCB" w:rsidRDefault="00C12074" w:rsidP="00A13C63">
            <w:pPr>
              <w:jc w:val="both"/>
              <w:rPr>
                <w:rFonts w:ascii="PT Astra Serif" w:hAnsi="PT Astra Serif"/>
              </w:rPr>
            </w:pPr>
            <w:r w:rsidRPr="00FF3DCB">
              <w:rPr>
                <w:rFonts w:ascii="PT Astra Serif" w:hAnsi="PT Astra Serif"/>
                <w:sz w:val="22"/>
              </w:rPr>
              <w:t>Начальник группы учета материальных ценностей</w:t>
            </w:r>
          </w:p>
        </w:tc>
        <w:tc>
          <w:tcPr>
            <w:tcW w:w="5103" w:type="dxa"/>
          </w:tcPr>
          <w:p w:rsidR="00C12074" w:rsidRPr="00FF3DCB" w:rsidRDefault="00C12074" w:rsidP="00A13C63">
            <w:pPr>
              <w:rPr>
                <w:rFonts w:ascii="PT Astra Serif" w:hAnsi="PT Astra Serif"/>
              </w:rPr>
            </w:pPr>
            <w:r w:rsidRPr="00FF3DCB">
              <w:rPr>
                <w:rFonts w:ascii="PT Astra Serif" w:hAnsi="PT Astra Serif"/>
                <w:i/>
                <w:sz w:val="22"/>
              </w:rPr>
              <w:t>Проскурина Марина Сергеевна -</w:t>
            </w:r>
            <w:r w:rsidRPr="00FF3DCB">
              <w:rPr>
                <w:rFonts w:ascii="PT Astra Serif" w:hAnsi="PT Astra Serif"/>
              </w:rPr>
              <w:t xml:space="preserve"> </w:t>
            </w:r>
            <w:r w:rsidRPr="00FF3DCB">
              <w:rPr>
                <w:rFonts w:ascii="PT Astra Serif" w:hAnsi="PT Astra Serif"/>
                <w:sz w:val="22"/>
              </w:rPr>
              <w:t>Начальник отдела по бух. учету и отчетности</w:t>
            </w:r>
            <w:r>
              <w:rPr>
                <w:rFonts w:ascii="PT Astra Serif" w:hAnsi="PT Astra Serif"/>
                <w:sz w:val="22"/>
              </w:rPr>
              <w:t xml:space="preserve"> А</w:t>
            </w:r>
            <w:r w:rsidRPr="00FF3DCB">
              <w:rPr>
                <w:rFonts w:ascii="PT Astra Serif" w:hAnsi="PT Astra Serif"/>
                <w:sz w:val="22"/>
              </w:rPr>
              <w:t>дминистрации</w:t>
            </w:r>
            <w:r w:rsidR="009E3553">
              <w:rPr>
                <w:rFonts w:ascii="PT Astra Serif" w:hAnsi="PT Astra Serif"/>
                <w:sz w:val="22"/>
              </w:rPr>
              <w:t xml:space="preserve"> </w:t>
            </w:r>
            <w:r w:rsidR="009E3553" w:rsidRPr="00FF3DCB">
              <w:rPr>
                <w:rFonts w:ascii="PT Astra Serif" w:hAnsi="PT Astra Serif"/>
                <w:sz w:val="22"/>
              </w:rPr>
              <w:t>района</w:t>
            </w:r>
          </w:p>
        </w:tc>
      </w:tr>
      <w:tr w:rsidR="00C12074" w:rsidRPr="00FF3DCB" w:rsidTr="00A13C63">
        <w:trPr>
          <w:cantSplit/>
        </w:trPr>
        <w:tc>
          <w:tcPr>
            <w:tcW w:w="4503" w:type="dxa"/>
          </w:tcPr>
          <w:p w:rsidR="00C12074" w:rsidRPr="00FF3DCB" w:rsidRDefault="00C12074" w:rsidP="00A13C63">
            <w:pPr>
              <w:jc w:val="both"/>
              <w:rPr>
                <w:rFonts w:ascii="PT Astra Serif" w:hAnsi="PT Astra Serif"/>
                <w:color w:val="000000"/>
              </w:rPr>
            </w:pPr>
            <w:r w:rsidRPr="00FF3DCB">
              <w:rPr>
                <w:rFonts w:ascii="PT Astra Serif" w:hAnsi="PT Astra Serif"/>
                <w:color w:val="000000"/>
                <w:sz w:val="22"/>
              </w:rPr>
              <w:t>Начальник группы социального и других видов обеспечения</w:t>
            </w:r>
          </w:p>
        </w:tc>
        <w:tc>
          <w:tcPr>
            <w:tcW w:w="5103" w:type="dxa"/>
          </w:tcPr>
          <w:p w:rsidR="00C12074" w:rsidRPr="00FF3DCB" w:rsidRDefault="00C12074" w:rsidP="00A13C63">
            <w:pPr>
              <w:jc w:val="both"/>
              <w:rPr>
                <w:rFonts w:ascii="PT Astra Serif" w:hAnsi="PT Astra Serif"/>
                <w:color w:val="000000"/>
              </w:rPr>
            </w:pPr>
            <w:r w:rsidRPr="00FF3DCB">
              <w:rPr>
                <w:rFonts w:ascii="PT Astra Serif" w:hAnsi="PT Astra Serif"/>
                <w:i/>
                <w:sz w:val="22"/>
              </w:rPr>
              <w:t xml:space="preserve">Петрова Елена Владимировна - </w:t>
            </w:r>
            <w:r w:rsidRPr="00FF3DCB">
              <w:rPr>
                <w:rFonts w:ascii="PT Astra Serif" w:hAnsi="PT Astra Serif"/>
                <w:sz w:val="22"/>
              </w:rPr>
              <w:t>начальник управления социальной защиты населения по Ключевскому району (по согласованию)</w:t>
            </w:r>
          </w:p>
        </w:tc>
      </w:tr>
      <w:tr w:rsidR="00C12074" w:rsidRPr="00FF3DCB" w:rsidTr="00A13C63">
        <w:trPr>
          <w:cantSplit/>
        </w:trPr>
        <w:tc>
          <w:tcPr>
            <w:tcW w:w="4503" w:type="dxa"/>
          </w:tcPr>
          <w:p w:rsidR="00C12074" w:rsidRPr="00FF3DCB" w:rsidRDefault="00C12074" w:rsidP="00A13C63">
            <w:pPr>
              <w:jc w:val="both"/>
              <w:rPr>
                <w:rFonts w:ascii="PT Astra Serif" w:hAnsi="PT Astra Serif"/>
              </w:rPr>
            </w:pPr>
            <w:r w:rsidRPr="00FF3DCB">
              <w:rPr>
                <w:rFonts w:ascii="PT Astra Serif" w:hAnsi="PT Astra Serif"/>
                <w:sz w:val="22"/>
              </w:rPr>
              <w:t>Начальник группы охраны общественного порядка</w:t>
            </w:r>
          </w:p>
        </w:tc>
        <w:tc>
          <w:tcPr>
            <w:tcW w:w="5103" w:type="dxa"/>
          </w:tcPr>
          <w:p w:rsidR="00C12074" w:rsidRPr="00FF3DCB" w:rsidRDefault="00C12074" w:rsidP="00A13C63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2"/>
              </w:rPr>
              <w:t>Чирва Ольга Владимировна</w:t>
            </w:r>
            <w:r w:rsidRPr="00FF3DCB">
              <w:rPr>
                <w:rFonts w:ascii="PT Astra Serif" w:hAnsi="PT Astra Serif"/>
                <w:i/>
                <w:sz w:val="22"/>
              </w:rPr>
              <w:t xml:space="preserve"> -</w:t>
            </w:r>
            <w:r>
              <w:rPr>
                <w:rFonts w:ascii="PT Astra Serif" w:hAnsi="PT Astra Serif"/>
                <w:i/>
                <w:sz w:val="22"/>
              </w:rPr>
              <w:t xml:space="preserve"> </w:t>
            </w:r>
            <w:r>
              <w:rPr>
                <w:rFonts w:ascii="PT Astra Serif" w:hAnsi="PT Astra Serif"/>
                <w:sz w:val="22"/>
              </w:rPr>
              <w:t>Врио н</w:t>
            </w:r>
            <w:r w:rsidRPr="00FF3DCB">
              <w:rPr>
                <w:rFonts w:ascii="PT Astra Serif" w:hAnsi="PT Astra Serif"/>
                <w:sz w:val="22"/>
              </w:rPr>
              <w:t>ачальника ОП по Ключевскому району МО МВД России «Кулундинский» (по согласованию)</w:t>
            </w:r>
          </w:p>
        </w:tc>
      </w:tr>
      <w:tr w:rsidR="00C12074" w:rsidRPr="00FF3DCB" w:rsidTr="00A13C63">
        <w:trPr>
          <w:cantSplit/>
        </w:trPr>
        <w:tc>
          <w:tcPr>
            <w:tcW w:w="9606" w:type="dxa"/>
            <w:gridSpan w:val="2"/>
          </w:tcPr>
          <w:p w:rsidR="00C12074" w:rsidRPr="00FF3DCB" w:rsidRDefault="00C12074" w:rsidP="00A13C63">
            <w:pPr>
              <w:jc w:val="center"/>
              <w:rPr>
                <w:rFonts w:ascii="PT Astra Serif" w:hAnsi="PT Astra Serif"/>
              </w:rPr>
            </w:pPr>
            <w:r w:rsidRPr="00FF3DCB">
              <w:rPr>
                <w:rFonts w:ascii="PT Astra Serif" w:hAnsi="PT Astra Serif"/>
                <w:sz w:val="22"/>
              </w:rPr>
              <w:t>Представители районных служб</w:t>
            </w:r>
          </w:p>
        </w:tc>
      </w:tr>
      <w:tr w:rsidR="00C12074" w:rsidRPr="00FF3DCB" w:rsidTr="00A13C63">
        <w:trPr>
          <w:cantSplit/>
        </w:trPr>
        <w:tc>
          <w:tcPr>
            <w:tcW w:w="4503" w:type="dxa"/>
          </w:tcPr>
          <w:p w:rsidR="00C12074" w:rsidRPr="00FF3DCB" w:rsidRDefault="00C12074" w:rsidP="00A13C63">
            <w:pPr>
              <w:jc w:val="both"/>
              <w:rPr>
                <w:rFonts w:ascii="PT Astra Serif" w:hAnsi="PT Astra Serif"/>
              </w:rPr>
            </w:pPr>
            <w:r w:rsidRPr="00FF3DCB">
              <w:rPr>
                <w:rFonts w:ascii="PT Astra Serif" w:hAnsi="PT Astra Serif"/>
                <w:sz w:val="22"/>
              </w:rPr>
              <w:t>Медицинская служба</w:t>
            </w:r>
          </w:p>
        </w:tc>
        <w:tc>
          <w:tcPr>
            <w:tcW w:w="5103" w:type="dxa"/>
          </w:tcPr>
          <w:p w:rsidR="00C12074" w:rsidRPr="00FF3DCB" w:rsidRDefault="00C12074" w:rsidP="00A13C63">
            <w:pPr>
              <w:jc w:val="both"/>
              <w:rPr>
                <w:rFonts w:ascii="PT Astra Serif" w:hAnsi="PT Astra Serif"/>
              </w:rPr>
            </w:pPr>
            <w:r w:rsidRPr="00FF3DCB">
              <w:rPr>
                <w:rFonts w:ascii="PT Astra Serif" w:hAnsi="PT Astra Serif"/>
                <w:i/>
                <w:sz w:val="22"/>
              </w:rPr>
              <w:t xml:space="preserve">Иванов Павел Сергеевич - </w:t>
            </w:r>
            <w:r w:rsidRPr="00FF3DCB">
              <w:rPr>
                <w:rFonts w:ascii="PT Astra Serif" w:hAnsi="PT Astra Serif"/>
                <w:sz w:val="22"/>
              </w:rPr>
              <w:t>глав</w:t>
            </w:r>
            <w:r>
              <w:rPr>
                <w:rFonts w:ascii="PT Astra Serif" w:hAnsi="PT Astra Serif"/>
                <w:sz w:val="22"/>
              </w:rPr>
              <w:t>ный</w:t>
            </w:r>
            <w:r w:rsidRPr="00FF3DCB">
              <w:rPr>
                <w:rFonts w:ascii="PT Astra Serif" w:hAnsi="PT Astra Serif"/>
                <w:sz w:val="22"/>
              </w:rPr>
              <w:t xml:space="preserve"> врач КГБУЗ "Ключевская ЦРБ</w:t>
            </w:r>
            <w:r>
              <w:rPr>
                <w:rFonts w:ascii="PT Astra Serif" w:hAnsi="PT Astra Serif"/>
                <w:sz w:val="22"/>
              </w:rPr>
              <w:t xml:space="preserve"> им. Антоновича И.И.</w:t>
            </w:r>
            <w:r w:rsidRPr="00FF3DCB">
              <w:rPr>
                <w:rFonts w:ascii="PT Astra Serif" w:hAnsi="PT Astra Serif"/>
                <w:sz w:val="22"/>
              </w:rPr>
              <w:t>" (по согласованию)</w:t>
            </w:r>
          </w:p>
        </w:tc>
      </w:tr>
      <w:tr w:rsidR="00C12074" w:rsidRPr="00FF3DCB" w:rsidTr="00A13C63">
        <w:trPr>
          <w:cantSplit/>
        </w:trPr>
        <w:tc>
          <w:tcPr>
            <w:tcW w:w="4503" w:type="dxa"/>
          </w:tcPr>
          <w:p w:rsidR="00C12074" w:rsidRPr="00FF3DCB" w:rsidRDefault="00C12074" w:rsidP="00A13C63">
            <w:pPr>
              <w:jc w:val="both"/>
              <w:rPr>
                <w:rFonts w:ascii="PT Astra Serif" w:hAnsi="PT Astra Serif"/>
              </w:rPr>
            </w:pPr>
            <w:r w:rsidRPr="00FF3DCB">
              <w:rPr>
                <w:rFonts w:ascii="PT Astra Serif" w:hAnsi="PT Astra Serif"/>
                <w:sz w:val="22"/>
              </w:rPr>
              <w:t>Комитет по образованию</w:t>
            </w:r>
          </w:p>
        </w:tc>
        <w:tc>
          <w:tcPr>
            <w:tcW w:w="5103" w:type="dxa"/>
          </w:tcPr>
          <w:p w:rsidR="00C12074" w:rsidRPr="00FF3DCB" w:rsidRDefault="00C12074" w:rsidP="00A13C63">
            <w:pPr>
              <w:jc w:val="both"/>
              <w:rPr>
                <w:rFonts w:ascii="PT Astra Serif" w:hAnsi="PT Astra Serif"/>
              </w:rPr>
            </w:pPr>
            <w:r w:rsidRPr="00FF3DCB">
              <w:rPr>
                <w:rFonts w:ascii="PT Astra Serif" w:hAnsi="PT Astra Serif"/>
                <w:i/>
                <w:sz w:val="22"/>
              </w:rPr>
              <w:t xml:space="preserve">Китанина Татьяна Ивановна - </w:t>
            </w:r>
            <w:r w:rsidRPr="00FF3DCB">
              <w:rPr>
                <w:rFonts w:ascii="PT Astra Serif" w:hAnsi="PT Astra Serif"/>
                <w:sz w:val="22"/>
              </w:rPr>
              <w:t>Председатель комитета по образованию</w:t>
            </w:r>
            <w:r>
              <w:rPr>
                <w:rFonts w:ascii="PT Astra Serif" w:hAnsi="PT Astra Serif"/>
                <w:sz w:val="22"/>
              </w:rPr>
              <w:t xml:space="preserve"> А</w:t>
            </w:r>
            <w:r w:rsidRPr="00FF3DCB">
              <w:rPr>
                <w:rFonts w:ascii="PT Astra Serif" w:hAnsi="PT Astra Serif"/>
                <w:sz w:val="22"/>
              </w:rPr>
              <w:t xml:space="preserve">дминистрации района </w:t>
            </w:r>
          </w:p>
        </w:tc>
      </w:tr>
      <w:tr w:rsidR="00C12074" w:rsidRPr="00FF3DCB" w:rsidTr="00A13C63">
        <w:trPr>
          <w:cantSplit/>
        </w:trPr>
        <w:tc>
          <w:tcPr>
            <w:tcW w:w="4503" w:type="dxa"/>
          </w:tcPr>
          <w:p w:rsidR="00C12074" w:rsidRPr="00FF3DCB" w:rsidRDefault="00C12074" w:rsidP="00A13C63">
            <w:pPr>
              <w:jc w:val="both"/>
              <w:rPr>
                <w:rFonts w:ascii="PT Astra Serif" w:hAnsi="PT Astra Serif"/>
              </w:rPr>
            </w:pPr>
            <w:r w:rsidRPr="00FF3DCB">
              <w:rPr>
                <w:rFonts w:ascii="PT Astra Serif" w:hAnsi="PT Astra Serif"/>
                <w:sz w:val="22"/>
              </w:rPr>
              <w:t>Торговля и питание</w:t>
            </w:r>
          </w:p>
        </w:tc>
        <w:tc>
          <w:tcPr>
            <w:tcW w:w="5103" w:type="dxa"/>
          </w:tcPr>
          <w:p w:rsidR="00C12074" w:rsidRPr="00FF3DCB" w:rsidRDefault="00C12074" w:rsidP="00A13C63">
            <w:pPr>
              <w:jc w:val="both"/>
              <w:rPr>
                <w:rFonts w:ascii="PT Astra Serif" w:hAnsi="PT Astra Serif"/>
                <w:i/>
              </w:rPr>
            </w:pPr>
            <w:r>
              <w:rPr>
                <w:rFonts w:ascii="PT Astra Serif" w:hAnsi="PT Astra Serif"/>
                <w:i/>
                <w:sz w:val="22"/>
              </w:rPr>
              <w:t>Фоменко Любовь Михайловна</w:t>
            </w:r>
            <w:r w:rsidRPr="00FF3DCB">
              <w:rPr>
                <w:rFonts w:ascii="PT Astra Serif" w:hAnsi="PT Astra Serif"/>
                <w:i/>
                <w:sz w:val="22"/>
              </w:rPr>
              <w:t xml:space="preserve"> - </w:t>
            </w:r>
            <w:r w:rsidRPr="00FF3DCB">
              <w:rPr>
                <w:rFonts w:ascii="PT Astra Serif" w:hAnsi="PT Astra Serif"/>
                <w:sz w:val="22"/>
              </w:rPr>
              <w:t xml:space="preserve">Начальник управления по экономическому развитию и имущественным отношениям </w:t>
            </w:r>
            <w:r>
              <w:rPr>
                <w:rFonts w:ascii="PT Astra Serif" w:hAnsi="PT Astra Serif"/>
                <w:sz w:val="22"/>
              </w:rPr>
              <w:t>А</w:t>
            </w:r>
            <w:r w:rsidRPr="00FF3DCB">
              <w:rPr>
                <w:rFonts w:ascii="PT Astra Serif" w:hAnsi="PT Astra Serif"/>
                <w:sz w:val="22"/>
              </w:rPr>
              <w:t>дминистрации района</w:t>
            </w:r>
          </w:p>
        </w:tc>
      </w:tr>
      <w:tr w:rsidR="00C12074" w:rsidRPr="00FF3DCB" w:rsidTr="00A13C63">
        <w:trPr>
          <w:cantSplit/>
        </w:trPr>
        <w:tc>
          <w:tcPr>
            <w:tcW w:w="4503" w:type="dxa"/>
          </w:tcPr>
          <w:p w:rsidR="00C12074" w:rsidRPr="00FF3DCB" w:rsidRDefault="00C12074" w:rsidP="00A13C63">
            <w:pPr>
              <w:jc w:val="both"/>
              <w:rPr>
                <w:rFonts w:ascii="PT Astra Serif" w:hAnsi="PT Astra Serif"/>
              </w:rPr>
            </w:pPr>
            <w:r w:rsidRPr="00FF3DCB">
              <w:rPr>
                <w:rFonts w:ascii="PT Astra Serif" w:hAnsi="PT Astra Serif"/>
                <w:sz w:val="22"/>
              </w:rPr>
              <w:t>Гражданская оборона</w:t>
            </w:r>
          </w:p>
        </w:tc>
        <w:tc>
          <w:tcPr>
            <w:tcW w:w="5103" w:type="dxa"/>
          </w:tcPr>
          <w:p w:rsidR="00C12074" w:rsidRPr="00FF3DCB" w:rsidRDefault="00C12074" w:rsidP="00A13C63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2"/>
              </w:rPr>
              <w:t>Воронин Дмитрий Владимирович</w:t>
            </w:r>
            <w:r w:rsidRPr="00FF3DCB">
              <w:rPr>
                <w:rFonts w:ascii="PT Astra Serif" w:hAnsi="PT Astra Serif"/>
                <w:i/>
                <w:sz w:val="22"/>
              </w:rPr>
              <w:t xml:space="preserve"> - </w:t>
            </w:r>
            <w:r w:rsidRPr="00FF3DCB">
              <w:rPr>
                <w:rFonts w:ascii="PT Astra Serif" w:hAnsi="PT Astra Serif"/>
                <w:sz w:val="22"/>
              </w:rPr>
              <w:t>начальник отдела по делам ГО</w:t>
            </w:r>
            <w:r>
              <w:rPr>
                <w:rFonts w:ascii="PT Astra Serif" w:hAnsi="PT Astra Serif"/>
                <w:sz w:val="22"/>
              </w:rPr>
              <w:t xml:space="preserve"> </w:t>
            </w:r>
            <w:r w:rsidRPr="00FF3DCB">
              <w:rPr>
                <w:rFonts w:ascii="PT Astra Serif" w:hAnsi="PT Astra Serif"/>
                <w:sz w:val="22"/>
              </w:rPr>
              <w:t>ЧС и мобилизационной работ</w:t>
            </w:r>
            <w:r>
              <w:rPr>
                <w:rFonts w:ascii="PT Astra Serif" w:hAnsi="PT Astra Serif"/>
                <w:sz w:val="22"/>
              </w:rPr>
              <w:t>ы А</w:t>
            </w:r>
            <w:r w:rsidRPr="00FF3DCB">
              <w:rPr>
                <w:rFonts w:ascii="PT Astra Serif" w:hAnsi="PT Astra Serif"/>
                <w:sz w:val="22"/>
              </w:rPr>
              <w:t xml:space="preserve">дминистрации района </w:t>
            </w:r>
          </w:p>
        </w:tc>
      </w:tr>
    </w:tbl>
    <w:p w:rsidR="00C12074" w:rsidRPr="00FB4608" w:rsidRDefault="00C12074" w:rsidP="00C12074">
      <w:pPr>
        <w:jc w:val="both"/>
        <w:rPr>
          <w:rFonts w:ascii="PT Astra Serif" w:hAnsi="PT Astra Serif"/>
          <w:sz w:val="28"/>
          <w:szCs w:val="28"/>
        </w:rPr>
      </w:pPr>
    </w:p>
    <w:p w:rsidR="0022142B" w:rsidRPr="006762E7" w:rsidRDefault="0022142B" w:rsidP="00C12074">
      <w:pPr>
        <w:ind w:left="5670"/>
        <w:rPr>
          <w:rFonts w:ascii="PT Astra Serif" w:hAnsi="PT Astra Serif"/>
          <w:color w:val="000000"/>
          <w:spacing w:val="-14"/>
          <w:sz w:val="30"/>
          <w:szCs w:val="30"/>
        </w:rPr>
      </w:pPr>
    </w:p>
    <w:sectPr w:rsidR="0022142B" w:rsidRPr="006762E7" w:rsidSect="00142B67">
      <w:pgSz w:w="11906" w:h="16838"/>
      <w:pgMar w:top="993" w:right="707" w:bottom="993" w:left="156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1C86" w:rsidRDefault="00EF1C86" w:rsidP="00221260">
      <w:r>
        <w:separator/>
      </w:r>
    </w:p>
  </w:endnote>
  <w:endnote w:type="continuationSeparator" w:id="0">
    <w:p w:rsidR="00EF1C86" w:rsidRDefault="00EF1C86" w:rsidP="002212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ranklin Gothic Medium Cond">
    <w:charset w:val="CC"/>
    <w:family w:val="swiss"/>
    <w:pitch w:val="variable"/>
    <w:sig w:usb0="00000287" w:usb1="00000000" w:usb2="00000000" w:usb3="00000000" w:csb0="000000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1C86" w:rsidRDefault="00EF1C86" w:rsidP="00221260">
      <w:r>
        <w:separator/>
      </w:r>
    </w:p>
  </w:footnote>
  <w:footnote w:type="continuationSeparator" w:id="0">
    <w:p w:rsidR="00EF1C86" w:rsidRDefault="00EF1C86" w:rsidP="002212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E309B0"/>
    <w:multiLevelType w:val="hybridMultilevel"/>
    <w:tmpl w:val="9358184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9FF3E8B"/>
    <w:multiLevelType w:val="multilevel"/>
    <w:tmpl w:val="44A83546"/>
    <w:lvl w:ilvl="0">
      <w:start w:val="6"/>
      <w:numFmt w:val="decimal"/>
      <w:lvlText w:val="%1."/>
      <w:lvlJc w:val="left"/>
      <w:pPr>
        <w:ind w:left="450" w:hanging="450"/>
      </w:pPr>
    </w:lvl>
    <w:lvl w:ilvl="1">
      <w:start w:val="2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2" w15:restartNumberingAfterBreak="0">
    <w:nsid w:val="0A3E0B93"/>
    <w:multiLevelType w:val="hybridMultilevel"/>
    <w:tmpl w:val="65920E3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F6A6556"/>
    <w:multiLevelType w:val="hybridMultilevel"/>
    <w:tmpl w:val="F0988BD6"/>
    <w:lvl w:ilvl="0" w:tplc="44C0F1D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DB834AF"/>
    <w:multiLevelType w:val="multilevel"/>
    <w:tmpl w:val="7542E7D6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  <w:color w:val="000000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  <w:color w:val="000000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5" w15:restartNumberingAfterBreak="0">
    <w:nsid w:val="2EEC56DE"/>
    <w:multiLevelType w:val="multilevel"/>
    <w:tmpl w:val="8FCAE174"/>
    <w:lvl w:ilvl="0">
      <w:start w:val="1"/>
      <w:numFmt w:val="decimal"/>
      <w:lvlText w:val="%1."/>
      <w:lvlJc w:val="left"/>
      <w:pPr>
        <w:ind w:left="1418" w:firstLine="0"/>
      </w:pPr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dstrike w:val="0"/>
        <w:color w:val="000000"/>
        <w:spacing w:val="8"/>
        <w:w w:val="100"/>
        <w:position w:val="0"/>
        <w:sz w:val="26"/>
        <w:szCs w:val="26"/>
        <w:u w:val="none"/>
        <w:effect w:val="none"/>
        <w:lang w:val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8"/>
        <w:w w:val="100"/>
        <w:position w:val="0"/>
        <w:sz w:val="26"/>
        <w:szCs w:val="26"/>
        <w:u w:val="none"/>
        <w:effect w:val="none"/>
        <w:lang w:val="ru-RU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8"/>
        <w:w w:val="100"/>
        <w:position w:val="0"/>
        <w:sz w:val="26"/>
        <w:szCs w:val="26"/>
        <w:u w:val="none"/>
        <w:effect w:val="none"/>
        <w:lang w:val="ru-RU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3320036E"/>
    <w:multiLevelType w:val="singleLevel"/>
    <w:tmpl w:val="CC520000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354978D0"/>
    <w:multiLevelType w:val="singleLevel"/>
    <w:tmpl w:val="37089812"/>
    <w:lvl w:ilvl="0">
      <w:start w:val="4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3606403A"/>
    <w:multiLevelType w:val="hybridMultilevel"/>
    <w:tmpl w:val="09F2E7CC"/>
    <w:lvl w:ilvl="0" w:tplc="E57C8210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56E569D2"/>
    <w:multiLevelType w:val="hybridMultilevel"/>
    <w:tmpl w:val="65086686"/>
    <w:lvl w:ilvl="0" w:tplc="FC84D91A">
      <w:start w:val="1"/>
      <w:numFmt w:val="decimal"/>
      <w:lvlText w:val="%1."/>
      <w:lvlJc w:val="left"/>
      <w:pPr>
        <w:ind w:left="9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2" w:hanging="360"/>
      </w:pPr>
    </w:lvl>
    <w:lvl w:ilvl="2" w:tplc="0419001B" w:tentative="1">
      <w:start w:val="1"/>
      <w:numFmt w:val="lowerRoman"/>
      <w:lvlText w:val="%3."/>
      <w:lvlJc w:val="right"/>
      <w:pPr>
        <w:ind w:left="2402" w:hanging="180"/>
      </w:pPr>
    </w:lvl>
    <w:lvl w:ilvl="3" w:tplc="0419000F" w:tentative="1">
      <w:start w:val="1"/>
      <w:numFmt w:val="decimal"/>
      <w:lvlText w:val="%4."/>
      <w:lvlJc w:val="left"/>
      <w:pPr>
        <w:ind w:left="3122" w:hanging="360"/>
      </w:pPr>
    </w:lvl>
    <w:lvl w:ilvl="4" w:tplc="04190019" w:tentative="1">
      <w:start w:val="1"/>
      <w:numFmt w:val="lowerLetter"/>
      <w:lvlText w:val="%5."/>
      <w:lvlJc w:val="left"/>
      <w:pPr>
        <w:ind w:left="3842" w:hanging="360"/>
      </w:pPr>
    </w:lvl>
    <w:lvl w:ilvl="5" w:tplc="0419001B" w:tentative="1">
      <w:start w:val="1"/>
      <w:numFmt w:val="lowerRoman"/>
      <w:lvlText w:val="%6."/>
      <w:lvlJc w:val="right"/>
      <w:pPr>
        <w:ind w:left="4562" w:hanging="180"/>
      </w:pPr>
    </w:lvl>
    <w:lvl w:ilvl="6" w:tplc="0419000F" w:tentative="1">
      <w:start w:val="1"/>
      <w:numFmt w:val="decimal"/>
      <w:lvlText w:val="%7."/>
      <w:lvlJc w:val="left"/>
      <w:pPr>
        <w:ind w:left="5282" w:hanging="360"/>
      </w:pPr>
    </w:lvl>
    <w:lvl w:ilvl="7" w:tplc="04190019" w:tentative="1">
      <w:start w:val="1"/>
      <w:numFmt w:val="lowerLetter"/>
      <w:lvlText w:val="%8."/>
      <w:lvlJc w:val="left"/>
      <w:pPr>
        <w:ind w:left="6002" w:hanging="360"/>
      </w:pPr>
    </w:lvl>
    <w:lvl w:ilvl="8" w:tplc="0419001B" w:tentative="1">
      <w:start w:val="1"/>
      <w:numFmt w:val="lowerRoman"/>
      <w:lvlText w:val="%9."/>
      <w:lvlJc w:val="right"/>
      <w:pPr>
        <w:ind w:left="6722" w:hanging="180"/>
      </w:pPr>
    </w:lvl>
  </w:abstractNum>
  <w:abstractNum w:abstractNumId="10" w15:restartNumberingAfterBreak="0">
    <w:nsid w:val="571B781C"/>
    <w:multiLevelType w:val="hybridMultilevel"/>
    <w:tmpl w:val="19902AF2"/>
    <w:lvl w:ilvl="0" w:tplc="03C85868">
      <w:start w:val="1"/>
      <w:numFmt w:val="decimal"/>
      <w:lvlText w:val="%1."/>
      <w:lvlJc w:val="left"/>
      <w:pPr>
        <w:ind w:left="927" w:hanging="360"/>
      </w:pPr>
      <w:rPr>
        <w:rFonts w:hint="default"/>
        <w:w w:val="101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608A64C2"/>
    <w:multiLevelType w:val="hybridMultilevel"/>
    <w:tmpl w:val="E2BAA78C"/>
    <w:lvl w:ilvl="0" w:tplc="BE96045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66DC5EAC"/>
    <w:multiLevelType w:val="hybridMultilevel"/>
    <w:tmpl w:val="96C215A4"/>
    <w:lvl w:ilvl="0" w:tplc="D65893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69397A0C"/>
    <w:multiLevelType w:val="hybridMultilevel"/>
    <w:tmpl w:val="7D5A5956"/>
    <w:lvl w:ilvl="0" w:tplc="3E5471AE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770D0FE6"/>
    <w:multiLevelType w:val="hybridMultilevel"/>
    <w:tmpl w:val="A3CC64B0"/>
    <w:lvl w:ilvl="0" w:tplc="AA7CE2B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7ABE16E7"/>
    <w:multiLevelType w:val="hybridMultilevel"/>
    <w:tmpl w:val="F0A20B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12"/>
  </w:num>
  <w:num w:numId="4">
    <w:abstractNumId w:val="10"/>
  </w:num>
  <w:num w:numId="5">
    <w:abstractNumId w:val="11"/>
  </w:num>
  <w:num w:numId="6">
    <w:abstractNumId w:val="4"/>
  </w:num>
  <w:num w:numId="7">
    <w:abstractNumId w:val="3"/>
  </w:num>
  <w:num w:numId="8">
    <w:abstractNumId w:val="0"/>
  </w:num>
  <w:num w:numId="9">
    <w:abstractNumId w:val="13"/>
  </w:num>
  <w:num w:numId="10">
    <w:abstractNumId w:val="15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2">
    <w:abstractNumId w:val="1"/>
    <w:lvlOverride w:ilvl="0">
      <w:startOverride w:val="6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</w:num>
  <w:num w:numId="15">
    <w:abstractNumId w:val="8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723"/>
    <w:rsid w:val="00023852"/>
    <w:rsid w:val="00037458"/>
    <w:rsid w:val="0005193F"/>
    <w:rsid w:val="00070701"/>
    <w:rsid w:val="000851DD"/>
    <w:rsid w:val="00085304"/>
    <w:rsid w:val="00086DCF"/>
    <w:rsid w:val="0008790F"/>
    <w:rsid w:val="000A1FFC"/>
    <w:rsid w:val="000B7BDD"/>
    <w:rsid w:val="000C13A6"/>
    <w:rsid w:val="000C6560"/>
    <w:rsid w:val="000C78EA"/>
    <w:rsid w:val="000D34B0"/>
    <w:rsid w:val="000F499C"/>
    <w:rsid w:val="0011064D"/>
    <w:rsid w:val="00110D8E"/>
    <w:rsid w:val="0012294C"/>
    <w:rsid w:val="00130A7B"/>
    <w:rsid w:val="00130C1C"/>
    <w:rsid w:val="00142B67"/>
    <w:rsid w:val="00154F7B"/>
    <w:rsid w:val="0015524D"/>
    <w:rsid w:val="001564EE"/>
    <w:rsid w:val="001905BD"/>
    <w:rsid w:val="001913EF"/>
    <w:rsid w:val="00191C2E"/>
    <w:rsid w:val="00192FDE"/>
    <w:rsid w:val="001A755F"/>
    <w:rsid w:val="001B1C68"/>
    <w:rsid w:val="001C5353"/>
    <w:rsid w:val="001E4B22"/>
    <w:rsid w:val="0021578A"/>
    <w:rsid w:val="00221260"/>
    <w:rsid w:val="0022142B"/>
    <w:rsid w:val="00232B2B"/>
    <w:rsid w:val="00236369"/>
    <w:rsid w:val="00254512"/>
    <w:rsid w:val="002836E2"/>
    <w:rsid w:val="002A407C"/>
    <w:rsid w:val="002C2891"/>
    <w:rsid w:val="002C72E9"/>
    <w:rsid w:val="002D5C58"/>
    <w:rsid w:val="002F4449"/>
    <w:rsid w:val="0030153B"/>
    <w:rsid w:val="0031305A"/>
    <w:rsid w:val="00324992"/>
    <w:rsid w:val="00332EB6"/>
    <w:rsid w:val="003553EB"/>
    <w:rsid w:val="00373A74"/>
    <w:rsid w:val="003857F8"/>
    <w:rsid w:val="00391399"/>
    <w:rsid w:val="0039744B"/>
    <w:rsid w:val="003A3349"/>
    <w:rsid w:val="003B4772"/>
    <w:rsid w:val="003C2723"/>
    <w:rsid w:val="003E6628"/>
    <w:rsid w:val="003F2E23"/>
    <w:rsid w:val="003F3D32"/>
    <w:rsid w:val="003F6BD1"/>
    <w:rsid w:val="003F7C4F"/>
    <w:rsid w:val="00424E13"/>
    <w:rsid w:val="004260A6"/>
    <w:rsid w:val="0044096A"/>
    <w:rsid w:val="00461093"/>
    <w:rsid w:val="00483779"/>
    <w:rsid w:val="00491B59"/>
    <w:rsid w:val="004C4DCA"/>
    <w:rsid w:val="004D6143"/>
    <w:rsid w:val="004E5238"/>
    <w:rsid w:val="004E5C39"/>
    <w:rsid w:val="004F7CE6"/>
    <w:rsid w:val="00513CD7"/>
    <w:rsid w:val="00556F86"/>
    <w:rsid w:val="005767F7"/>
    <w:rsid w:val="00585435"/>
    <w:rsid w:val="005926E0"/>
    <w:rsid w:val="005A4BD6"/>
    <w:rsid w:val="005C14F2"/>
    <w:rsid w:val="005C6243"/>
    <w:rsid w:val="005D0D17"/>
    <w:rsid w:val="005F350C"/>
    <w:rsid w:val="005F660C"/>
    <w:rsid w:val="0062194A"/>
    <w:rsid w:val="00625174"/>
    <w:rsid w:val="00625AB8"/>
    <w:rsid w:val="00636C85"/>
    <w:rsid w:val="006448B8"/>
    <w:rsid w:val="00654B03"/>
    <w:rsid w:val="006630AB"/>
    <w:rsid w:val="00666294"/>
    <w:rsid w:val="006762E7"/>
    <w:rsid w:val="006838AB"/>
    <w:rsid w:val="006944B0"/>
    <w:rsid w:val="00694E4A"/>
    <w:rsid w:val="006A083B"/>
    <w:rsid w:val="006A0A4E"/>
    <w:rsid w:val="006C0093"/>
    <w:rsid w:val="006C3AB2"/>
    <w:rsid w:val="006C66CD"/>
    <w:rsid w:val="006E21A5"/>
    <w:rsid w:val="006F4196"/>
    <w:rsid w:val="00702E13"/>
    <w:rsid w:val="00717849"/>
    <w:rsid w:val="00717950"/>
    <w:rsid w:val="0072132C"/>
    <w:rsid w:val="007610EC"/>
    <w:rsid w:val="00770951"/>
    <w:rsid w:val="0078284B"/>
    <w:rsid w:val="00791D35"/>
    <w:rsid w:val="007A2E94"/>
    <w:rsid w:val="007A4875"/>
    <w:rsid w:val="007B2C3B"/>
    <w:rsid w:val="007C029D"/>
    <w:rsid w:val="007C12C2"/>
    <w:rsid w:val="00803A7B"/>
    <w:rsid w:val="00815868"/>
    <w:rsid w:val="00816A88"/>
    <w:rsid w:val="0082426A"/>
    <w:rsid w:val="00827FF1"/>
    <w:rsid w:val="008319F9"/>
    <w:rsid w:val="00897D6C"/>
    <w:rsid w:val="008B1CCD"/>
    <w:rsid w:val="008B605D"/>
    <w:rsid w:val="008D2CA1"/>
    <w:rsid w:val="008E071F"/>
    <w:rsid w:val="008E1695"/>
    <w:rsid w:val="008F47DB"/>
    <w:rsid w:val="008F594B"/>
    <w:rsid w:val="00901AD9"/>
    <w:rsid w:val="0091190E"/>
    <w:rsid w:val="00922359"/>
    <w:rsid w:val="009429D1"/>
    <w:rsid w:val="00955C40"/>
    <w:rsid w:val="00974A41"/>
    <w:rsid w:val="009836A0"/>
    <w:rsid w:val="0099050A"/>
    <w:rsid w:val="00992FEE"/>
    <w:rsid w:val="00994B88"/>
    <w:rsid w:val="009A68C9"/>
    <w:rsid w:val="009B2005"/>
    <w:rsid w:val="009B2A08"/>
    <w:rsid w:val="009B477C"/>
    <w:rsid w:val="009C66DD"/>
    <w:rsid w:val="009C69B4"/>
    <w:rsid w:val="009E3553"/>
    <w:rsid w:val="009E4811"/>
    <w:rsid w:val="009E7359"/>
    <w:rsid w:val="009F0796"/>
    <w:rsid w:val="009F116C"/>
    <w:rsid w:val="009F67EA"/>
    <w:rsid w:val="00A07032"/>
    <w:rsid w:val="00A1028C"/>
    <w:rsid w:val="00A26B6C"/>
    <w:rsid w:val="00A3270E"/>
    <w:rsid w:val="00A507B6"/>
    <w:rsid w:val="00A5207B"/>
    <w:rsid w:val="00A5588B"/>
    <w:rsid w:val="00A62D80"/>
    <w:rsid w:val="00A6480E"/>
    <w:rsid w:val="00A70424"/>
    <w:rsid w:val="00A71016"/>
    <w:rsid w:val="00A75CD8"/>
    <w:rsid w:val="00A77A5B"/>
    <w:rsid w:val="00A77F99"/>
    <w:rsid w:val="00A86F15"/>
    <w:rsid w:val="00AB09F5"/>
    <w:rsid w:val="00AB0C18"/>
    <w:rsid w:val="00AB192F"/>
    <w:rsid w:val="00AB4C27"/>
    <w:rsid w:val="00AC7E03"/>
    <w:rsid w:val="00AE6112"/>
    <w:rsid w:val="00AF6090"/>
    <w:rsid w:val="00B068E8"/>
    <w:rsid w:val="00B32AC2"/>
    <w:rsid w:val="00B3379B"/>
    <w:rsid w:val="00B33B8E"/>
    <w:rsid w:val="00B432F2"/>
    <w:rsid w:val="00B441C7"/>
    <w:rsid w:val="00B45FBA"/>
    <w:rsid w:val="00B75BF1"/>
    <w:rsid w:val="00B777C2"/>
    <w:rsid w:val="00B86CE7"/>
    <w:rsid w:val="00B9603B"/>
    <w:rsid w:val="00BA2B35"/>
    <w:rsid w:val="00BB3B4D"/>
    <w:rsid w:val="00BC09AE"/>
    <w:rsid w:val="00BC164B"/>
    <w:rsid w:val="00BD4810"/>
    <w:rsid w:val="00BD4D99"/>
    <w:rsid w:val="00BE13EB"/>
    <w:rsid w:val="00BE68F3"/>
    <w:rsid w:val="00C055C3"/>
    <w:rsid w:val="00C12074"/>
    <w:rsid w:val="00C146E1"/>
    <w:rsid w:val="00C30B56"/>
    <w:rsid w:val="00C3132E"/>
    <w:rsid w:val="00C54BE9"/>
    <w:rsid w:val="00C60B0A"/>
    <w:rsid w:val="00CB4A68"/>
    <w:rsid w:val="00CB7C79"/>
    <w:rsid w:val="00CC35EF"/>
    <w:rsid w:val="00CC3C76"/>
    <w:rsid w:val="00CD00C6"/>
    <w:rsid w:val="00CF2A75"/>
    <w:rsid w:val="00D019D3"/>
    <w:rsid w:val="00D202C3"/>
    <w:rsid w:val="00D27FB4"/>
    <w:rsid w:val="00D94793"/>
    <w:rsid w:val="00DA1D2F"/>
    <w:rsid w:val="00DC203A"/>
    <w:rsid w:val="00DC5A68"/>
    <w:rsid w:val="00DE0F2E"/>
    <w:rsid w:val="00DE4D43"/>
    <w:rsid w:val="00DE5338"/>
    <w:rsid w:val="00DF4CEB"/>
    <w:rsid w:val="00E04C35"/>
    <w:rsid w:val="00E0535D"/>
    <w:rsid w:val="00E17EDF"/>
    <w:rsid w:val="00E32BDF"/>
    <w:rsid w:val="00E35D46"/>
    <w:rsid w:val="00E42B7A"/>
    <w:rsid w:val="00E61DE1"/>
    <w:rsid w:val="00E6402F"/>
    <w:rsid w:val="00E6553A"/>
    <w:rsid w:val="00E6689C"/>
    <w:rsid w:val="00E6710B"/>
    <w:rsid w:val="00E740EB"/>
    <w:rsid w:val="00E77BCE"/>
    <w:rsid w:val="00E8567A"/>
    <w:rsid w:val="00E91843"/>
    <w:rsid w:val="00EA1FA4"/>
    <w:rsid w:val="00EA3E89"/>
    <w:rsid w:val="00EB29AA"/>
    <w:rsid w:val="00EB4037"/>
    <w:rsid w:val="00EF1C86"/>
    <w:rsid w:val="00F14A29"/>
    <w:rsid w:val="00F26E14"/>
    <w:rsid w:val="00F53CC7"/>
    <w:rsid w:val="00F64EA2"/>
    <w:rsid w:val="00F6526A"/>
    <w:rsid w:val="00F6535D"/>
    <w:rsid w:val="00F72266"/>
    <w:rsid w:val="00F74AD6"/>
    <w:rsid w:val="00F8539B"/>
    <w:rsid w:val="00F90133"/>
    <w:rsid w:val="00F94A52"/>
    <w:rsid w:val="00FA4AFA"/>
    <w:rsid w:val="00FB4608"/>
    <w:rsid w:val="00FC1F14"/>
    <w:rsid w:val="00FD0F57"/>
    <w:rsid w:val="00FD6892"/>
    <w:rsid w:val="00FE4FBD"/>
    <w:rsid w:val="00FF1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F4A0C3AF-F860-44F5-B7BE-CD06C3F6B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594B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locked/>
    <w:rsid w:val="005C6243"/>
    <w:pPr>
      <w:keepNext/>
      <w:widowControl/>
      <w:autoSpaceDE/>
      <w:autoSpaceDN/>
      <w:adjustRightInd/>
      <w:outlineLvl w:val="0"/>
    </w:pPr>
    <w:rPr>
      <w:rFonts w:ascii="Calibri" w:hAnsi="Calibri"/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FF153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C120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8">
    <w:name w:val="heading 8"/>
    <w:basedOn w:val="a"/>
    <w:next w:val="a"/>
    <w:link w:val="80"/>
    <w:semiHidden/>
    <w:unhideWhenUsed/>
    <w:qFormat/>
    <w:locked/>
    <w:rsid w:val="00C120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locked/>
    <w:rsid w:val="008F47DB"/>
    <w:rPr>
      <w:rFonts w:ascii="Cambria" w:hAnsi="Cambria" w:cs="Cambria"/>
      <w:b/>
      <w:bCs/>
      <w:kern w:val="32"/>
      <w:sz w:val="32"/>
      <w:szCs w:val="32"/>
    </w:rPr>
  </w:style>
  <w:style w:type="paragraph" w:styleId="a3">
    <w:name w:val="Balloon Text"/>
    <w:basedOn w:val="a"/>
    <w:link w:val="a4"/>
    <w:semiHidden/>
    <w:rsid w:val="00654B03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semiHidden/>
    <w:locked/>
    <w:rsid w:val="00654B0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22126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locked/>
    <w:rsid w:val="00221260"/>
    <w:rPr>
      <w:rFonts w:ascii="Times New Roman" w:hAnsi="Times New Roman" w:cs="Times New Roman"/>
      <w:sz w:val="20"/>
      <w:szCs w:val="20"/>
    </w:rPr>
  </w:style>
  <w:style w:type="paragraph" w:styleId="a7">
    <w:name w:val="footer"/>
    <w:basedOn w:val="a"/>
    <w:link w:val="a8"/>
    <w:rsid w:val="0022126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locked/>
    <w:rsid w:val="00221260"/>
    <w:rPr>
      <w:rFonts w:ascii="Times New Roman" w:hAnsi="Times New Roman" w:cs="Times New Roman"/>
      <w:sz w:val="20"/>
      <w:szCs w:val="20"/>
    </w:rPr>
  </w:style>
  <w:style w:type="character" w:customStyle="1" w:styleId="10">
    <w:name w:val="Заголовок 1 Знак"/>
    <w:link w:val="1"/>
    <w:locked/>
    <w:rsid w:val="005C6243"/>
    <w:rPr>
      <w:rFonts w:cs="Times New Roman"/>
      <w:sz w:val="24"/>
      <w:szCs w:val="24"/>
      <w:lang w:val="ru-RU" w:eastAsia="ru-RU"/>
    </w:rPr>
  </w:style>
  <w:style w:type="paragraph" w:styleId="a9">
    <w:name w:val="No Spacing"/>
    <w:qFormat/>
    <w:rsid w:val="005C6243"/>
    <w:rPr>
      <w:rFonts w:cs="Calibri"/>
      <w:sz w:val="22"/>
      <w:szCs w:val="22"/>
    </w:rPr>
  </w:style>
  <w:style w:type="paragraph" w:customStyle="1" w:styleId="aa">
    <w:name w:val="Знак"/>
    <w:basedOn w:val="a"/>
    <w:rsid w:val="001905BD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b">
    <w:name w:val="Знак"/>
    <w:basedOn w:val="a"/>
    <w:rsid w:val="00E0535D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character" w:styleId="ac">
    <w:name w:val="Hyperlink"/>
    <w:rsid w:val="00E0535D"/>
    <w:rPr>
      <w:color w:val="0000FF"/>
      <w:u w:val="single"/>
    </w:rPr>
  </w:style>
  <w:style w:type="character" w:customStyle="1" w:styleId="11">
    <w:name w:val="Основной текст Знак1"/>
    <w:uiPriority w:val="99"/>
    <w:locked/>
    <w:rsid w:val="00154F7B"/>
    <w:rPr>
      <w:rFonts w:cs="Times New Roman"/>
      <w:spacing w:val="1"/>
      <w:sz w:val="25"/>
      <w:szCs w:val="25"/>
    </w:rPr>
  </w:style>
  <w:style w:type="paragraph" w:styleId="ad">
    <w:name w:val="Body Text Indent"/>
    <w:basedOn w:val="a"/>
    <w:link w:val="ae"/>
    <w:rsid w:val="00A62D80"/>
    <w:pPr>
      <w:widowControl/>
      <w:autoSpaceDE/>
      <w:autoSpaceDN/>
      <w:adjustRightInd/>
      <w:ind w:firstLine="709"/>
      <w:jc w:val="both"/>
    </w:pPr>
    <w:rPr>
      <w:sz w:val="28"/>
    </w:rPr>
  </w:style>
  <w:style w:type="character" w:customStyle="1" w:styleId="ae">
    <w:name w:val="Основной текст с отступом Знак"/>
    <w:basedOn w:val="a0"/>
    <w:link w:val="ad"/>
    <w:rsid w:val="00A62D80"/>
    <w:rPr>
      <w:rFonts w:ascii="Times New Roman" w:hAnsi="Times New Roman"/>
      <w:sz w:val="28"/>
    </w:rPr>
  </w:style>
  <w:style w:type="paragraph" w:styleId="af">
    <w:name w:val="Body Text"/>
    <w:basedOn w:val="a"/>
    <w:link w:val="af0"/>
    <w:rsid w:val="00A62D80"/>
    <w:pPr>
      <w:spacing w:after="120"/>
    </w:pPr>
  </w:style>
  <w:style w:type="character" w:customStyle="1" w:styleId="af0">
    <w:name w:val="Основной текст Знак"/>
    <w:basedOn w:val="a0"/>
    <w:link w:val="af"/>
    <w:rsid w:val="00A62D80"/>
    <w:rPr>
      <w:rFonts w:ascii="Times New Roman" w:hAnsi="Times New Roman"/>
    </w:rPr>
  </w:style>
  <w:style w:type="paragraph" w:styleId="af1">
    <w:name w:val="List Paragraph"/>
    <w:basedOn w:val="a"/>
    <w:uiPriority w:val="34"/>
    <w:qFormat/>
    <w:rsid w:val="00A62D80"/>
    <w:pPr>
      <w:widowControl/>
      <w:suppressAutoHyphens/>
      <w:autoSpaceDE/>
      <w:autoSpaceDN/>
      <w:adjustRightInd/>
      <w:ind w:left="720"/>
      <w:contextualSpacing/>
    </w:pPr>
    <w:rPr>
      <w:lang w:eastAsia="ar-SA"/>
    </w:rPr>
  </w:style>
  <w:style w:type="paragraph" w:customStyle="1" w:styleId="12">
    <w:name w:val="Обычный1"/>
    <w:rsid w:val="006630AB"/>
    <w:pPr>
      <w:widowControl w:val="0"/>
      <w:suppressAutoHyphens/>
    </w:pPr>
    <w:rPr>
      <w:rFonts w:ascii="Times New Roman" w:eastAsia="Arial" w:hAnsi="Times New Roman"/>
      <w:lang w:eastAsia="ar-SA"/>
    </w:rPr>
  </w:style>
  <w:style w:type="paragraph" w:styleId="af2">
    <w:name w:val="Normal (Web)"/>
    <w:basedOn w:val="a"/>
    <w:uiPriority w:val="99"/>
    <w:rsid w:val="006630AB"/>
    <w:pPr>
      <w:widowControl/>
      <w:autoSpaceDE/>
      <w:autoSpaceDN/>
      <w:adjustRightInd/>
      <w:spacing w:before="100" w:beforeAutospacing="1" w:after="119"/>
    </w:pPr>
    <w:rPr>
      <w:sz w:val="24"/>
      <w:szCs w:val="24"/>
    </w:rPr>
  </w:style>
  <w:style w:type="character" w:customStyle="1" w:styleId="21">
    <w:name w:val="Заголовок №2_"/>
    <w:link w:val="22"/>
    <w:rsid w:val="006630AB"/>
    <w:rPr>
      <w:rFonts w:ascii="Franklin Gothic Medium Cond" w:hAnsi="Franklin Gothic Medium Cond"/>
      <w:b/>
      <w:bCs/>
      <w:sz w:val="25"/>
      <w:szCs w:val="25"/>
      <w:shd w:val="clear" w:color="auto" w:fill="FFFFFF"/>
    </w:rPr>
  </w:style>
  <w:style w:type="paragraph" w:customStyle="1" w:styleId="22">
    <w:name w:val="Заголовок №2"/>
    <w:basedOn w:val="a"/>
    <w:link w:val="21"/>
    <w:rsid w:val="006630AB"/>
    <w:pPr>
      <w:widowControl/>
      <w:shd w:val="clear" w:color="auto" w:fill="FFFFFF"/>
      <w:autoSpaceDE/>
      <w:autoSpaceDN/>
      <w:adjustRightInd/>
      <w:spacing w:before="120" w:line="240" w:lineRule="atLeast"/>
      <w:outlineLvl w:val="1"/>
    </w:pPr>
    <w:rPr>
      <w:rFonts w:ascii="Franklin Gothic Medium Cond" w:hAnsi="Franklin Gothic Medium Cond"/>
      <w:b/>
      <w:bCs/>
      <w:sz w:val="25"/>
      <w:szCs w:val="25"/>
    </w:rPr>
  </w:style>
  <w:style w:type="table" w:styleId="af3">
    <w:name w:val="Table Grid"/>
    <w:basedOn w:val="a1"/>
    <w:locked/>
    <w:rsid w:val="00E640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22142B"/>
  </w:style>
  <w:style w:type="character" w:customStyle="1" w:styleId="af4">
    <w:name w:val="Гипертекстовая ссылка"/>
    <w:rsid w:val="0022142B"/>
    <w:rPr>
      <w:b/>
      <w:bCs/>
      <w:color w:val="106BBE"/>
      <w:sz w:val="26"/>
      <w:szCs w:val="26"/>
    </w:rPr>
  </w:style>
  <w:style w:type="character" w:customStyle="1" w:styleId="20">
    <w:name w:val="Заголовок 2 Знак"/>
    <w:basedOn w:val="a0"/>
    <w:link w:val="2"/>
    <w:semiHidden/>
    <w:rsid w:val="00FF153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s1">
    <w:name w:val="s_1"/>
    <w:basedOn w:val="a"/>
    <w:rsid w:val="00FB460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formattexttopleveltext">
    <w:name w:val="formattext topleveltext"/>
    <w:basedOn w:val="a"/>
    <w:rsid w:val="006762E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30">
    <w:name w:val="Заголовок 3 Знак"/>
    <w:basedOn w:val="a0"/>
    <w:link w:val="3"/>
    <w:semiHidden/>
    <w:rsid w:val="00C1207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C1207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4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2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6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4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6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4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0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7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1915</Words>
  <Characters>10918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Ключевского района</vt:lpstr>
    </vt:vector>
  </TitlesOfParts>
  <Company>Starkom</Company>
  <LinksUpToDate>false</LinksUpToDate>
  <CharactersWithSpaces>12808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Ключевского района</dc:title>
  <dc:creator>User</dc:creator>
  <cp:lastModifiedBy>Urist1</cp:lastModifiedBy>
  <cp:revision>2</cp:revision>
  <cp:lastPrinted>2024-02-06T09:24:00Z</cp:lastPrinted>
  <dcterms:created xsi:type="dcterms:W3CDTF">2024-06-05T09:20:00Z</dcterms:created>
  <dcterms:modified xsi:type="dcterms:W3CDTF">2024-06-05T09:20:00Z</dcterms:modified>
</cp:coreProperties>
</file>